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C042F" w14:textId="77777777" w:rsidR="001E5677" w:rsidRDefault="001E5677">
      <w:pPr>
        <w:pStyle w:val="Heading1"/>
        <w:rPr>
          <w:sz w:val="21"/>
        </w:rPr>
      </w:pPr>
      <w:bookmarkStart w:id="0" w:name="_GoBack"/>
      <w:bookmarkEnd w:id="0"/>
    </w:p>
    <w:p w14:paraId="6B994CEC" w14:textId="77777777" w:rsidR="006231D9" w:rsidRDefault="006231D9" w:rsidP="006231D9">
      <w:pPr>
        <w:rPr>
          <w:lang w:eastAsia="en-US"/>
        </w:rPr>
      </w:pPr>
    </w:p>
    <w:p w14:paraId="7328EF5E" w14:textId="77777777" w:rsidR="006231D9" w:rsidRPr="006231D9" w:rsidRDefault="006231D9" w:rsidP="006231D9">
      <w:pPr>
        <w:rPr>
          <w:lang w:eastAsia="en-US"/>
        </w:rPr>
      </w:pPr>
    </w:p>
    <w:p w14:paraId="0473F040" w14:textId="77777777" w:rsidR="001E5677" w:rsidRDefault="001E5677">
      <w:pPr>
        <w:pStyle w:val="Heading1"/>
        <w:rPr>
          <w:sz w:val="21"/>
        </w:rPr>
      </w:pPr>
    </w:p>
    <w:p w14:paraId="6ED4678B" w14:textId="77777777"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7A1730">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D079D3">
        <w:rPr>
          <w:rFonts w:ascii="Helvetica-Bold" w:hAnsi="Helvetica-Bold"/>
          <w:b/>
          <w:snapToGrid w:val="0"/>
          <w:sz w:val="21"/>
          <w:lang w:eastAsia="en-US"/>
        </w:rPr>
        <w:t>, Regional Development</w:t>
      </w:r>
      <w:r w:rsidR="00BE1195">
        <w:rPr>
          <w:rFonts w:ascii="Helvetica-Bold" w:hAnsi="Helvetica-Bold"/>
          <w:b/>
          <w:snapToGrid w:val="0"/>
          <w:sz w:val="21"/>
          <w:lang w:eastAsia="en-US"/>
        </w:rPr>
        <w:t xml:space="preserve"> and Communications</w:t>
      </w:r>
    </w:p>
    <w:p w14:paraId="65952459" w14:textId="77777777"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E05699">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14:paraId="25A0570E" w14:textId="5B857108"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separate"/>
      </w:r>
      <w:r w:rsidR="00971CCE">
        <w:rPr>
          <w:rFonts w:ascii="Helvetica-Bold" w:hAnsi="Helvetica-Bold"/>
          <w:b/>
          <w:snapToGrid w:val="0"/>
          <w:sz w:val="21"/>
          <w:lang w:eastAsia="en-US"/>
        </w:rPr>
        <w:t>RF2073</w: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14:paraId="13387D12" w14:textId="77777777"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E05699">
        <w:rPr>
          <w:rFonts w:ascii="Helvetica-Bold" w:hAnsi="Helvetica-Bold"/>
          <w:b/>
          <w:snapToGrid w:val="0"/>
          <w:sz w:val="21"/>
          <w:lang w:eastAsia="en-US"/>
        </w:rPr>
        <w:t>21 February 2022</w:t>
      </w:r>
    </w:p>
    <w:p w14:paraId="7922CBDD" w14:textId="77777777" w:rsidR="001E5677" w:rsidRDefault="001E5677">
      <w:pPr>
        <w:jc w:val="center"/>
        <w:rPr>
          <w:rFonts w:ascii="Helvetica-Bold" w:hAnsi="Helvetica-Bold"/>
          <w:b/>
          <w:snapToGrid w:val="0"/>
          <w:sz w:val="21"/>
          <w:lang w:eastAsia="en-US"/>
        </w:rPr>
      </w:pPr>
    </w:p>
    <w:p w14:paraId="46F3E38E" w14:textId="77777777" w:rsidR="001E5677" w:rsidRDefault="001E5677">
      <w:pPr>
        <w:jc w:val="center"/>
        <w:rPr>
          <w:rFonts w:ascii="Helvetica-Bold" w:hAnsi="Helvetica-Bold"/>
          <w:b/>
          <w:snapToGrid w:val="0"/>
          <w:sz w:val="21"/>
          <w:lang w:eastAsia="en-US"/>
        </w:rPr>
      </w:pPr>
    </w:p>
    <w:p w14:paraId="156DAB9C"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 xml:space="preserve">The </w:t>
      </w:r>
      <w:r w:rsidR="00B471B4">
        <w:rPr>
          <w:rFonts w:ascii="Helvetica" w:hAnsi="Helvetica"/>
          <w:snapToGrid w:val="0"/>
          <w:sz w:val="21"/>
          <w:lang w:eastAsia="en-US"/>
        </w:rPr>
        <w:t>Assistant Secretary</w:t>
      </w:r>
      <w:r w:rsidRPr="00603CCE">
        <w:rPr>
          <w:rFonts w:ascii="Helvetica" w:hAnsi="Helvetica"/>
          <w:snapToGrid w:val="0"/>
          <w:sz w:val="21"/>
          <w:lang w:eastAsia="en-US"/>
        </w:rPr>
        <w:t xml:space="preserve">, Vehicle Safety </w:t>
      </w:r>
      <w:r w:rsidR="00B471B4">
        <w:rPr>
          <w:rFonts w:ascii="Helvetica" w:hAnsi="Helvetica"/>
          <w:snapToGrid w:val="0"/>
          <w:sz w:val="21"/>
          <w:lang w:eastAsia="en-US"/>
        </w:rPr>
        <w:t>Operations Branch</w:t>
      </w:r>
      <w:r w:rsidRPr="00603CCE">
        <w:rPr>
          <w:rFonts w:ascii="Helvetica" w:hAnsi="Helvetica"/>
          <w:snapToGrid w:val="0"/>
          <w:sz w:val="21"/>
          <w:lang w:eastAsia="en-US"/>
        </w:rPr>
        <w:t>, has assessed the information in Schedule 3</w:t>
      </w:r>
    </w:p>
    <w:p w14:paraId="2B5D3E2A"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for the suspension described in this Road Friendly Certificate, which the Supplier identified in</w:t>
      </w:r>
    </w:p>
    <w:p w14:paraId="33269777"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Schedule 1 has submitted, as complying with the road-friendliness requirements as specified in</w:t>
      </w:r>
    </w:p>
    <w:p w14:paraId="6A8D91A3"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NTC publication ‘Road-Friendly Suspension – Performance and Component Requirements, and</w:t>
      </w:r>
    </w:p>
    <w:p w14:paraId="5418F926"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Acceptable Test Methods’. This information will be acceptable for use as evidence of compliance</w:t>
      </w:r>
    </w:p>
    <w:p w14:paraId="5D1B05F6"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with the requirements specified in the above NTC publication. Provided the suspension is installed</w:t>
      </w:r>
    </w:p>
    <w:p w14:paraId="70C0A26E" w14:textId="77777777" w:rsidR="001E5677"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according to the Supplier’s nominated installation instructions identified in Schedule 3.</w:t>
      </w:r>
    </w:p>
    <w:p w14:paraId="29243DAA" w14:textId="77777777"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14:paraId="6E5E6537" w14:textId="77777777" w:rsidR="001E5677" w:rsidRDefault="001E5677">
      <w:pPr>
        <w:rPr>
          <w:rFonts w:ascii="Helvetica" w:hAnsi="Helvetica"/>
          <w:snapToGrid w:val="0"/>
          <w:sz w:val="21"/>
          <w:lang w:eastAsia="en-US"/>
        </w:rPr>
      </w:pPr>
    </w:p>
    <w:p w14:paraId="365DF39B" w14:textId="77777777"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14:paraId="4D574844" w14:textId="77777777" w:rsidR="001E5677" w:rsidRDefault="001E5677">
      <w:pPr>
        <w:rPr>
          <w:rFonts w:ascii="Helvetica" w:hAnsi="Helvetica"/>
          <w:snapToGrid w:val="0"/>
          <w:sz w:val="21"/>
          <w:lang w:eastAsia="en-US"/>
        </w:rPr>
      </w:pPr>
    </w:p>
    <w:p w14:paraId="287C3312"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3FBFEF43" w14:textId="77777777" w:rsidR="001E5677" w:rsidRDefault="001E5677">
      <w:pPr>
        <w:rPr>
          <w:rFonts w:ascii="Helvetica" w:hAnsi="Helvetica"/>
          <w:snapToGrid w:val="0"/>
          <w:sz w:val="21"/>
          <w:lang w:eastAsia="en-US"/>
        </w:rPr>
      </w:pPr>
    </w:p>
    <w:p w14:paraId="414AC03F"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14:paraId="6BBE01BB" w14:textId="77777777" w:rsidR="001E5677" w:rsidRDefault="001E5677">
      <w:pPr>
        <w:rPr>
          <w:rFonts w:ascii="Helvetica" w:hAnsi="Helvetica"/>
          <w:snapToGrid w:val="0"/>
          <w:sz w:val="21"/>
          <w:lang w:eastAsia="en-US"/>
        </w:rPr>
      </w:pPr>
    </w:p>
    <w:p w14:paraId="735562C2" w14:textId="77777777" w:rsidR="001E5677" w:rsidRDefault="001E5677">
      <w:pPr>
        <w:pStyle w:val="BodyTextIndent"/>
        <w:numPr>
          <w:ilvl w:val="0"/>
          <w:numId w:val="2"/>
        </w:numPr>
        <w:rPr>
          <w:sz w:val="21"/>
        </w:rPr>
      </w:pPr>
      <w:r>
        <w:rPr>
          <w:sz w:val="21"/>
        </w:rPr>
        <w:t>The Supplier shall maintain records of detailed quality control and test documentation.</w:t>
      </w:r>
    </w:p>
    <w:p w14:paraId="2DBAA82F" w14:textId="77777777" w:rsidR="001E5677" w:rsidRDefault="001E5677">
      <w:pPr>
        <w:pStyle w:val="BodyTextIndent"/>
        <w:ind w:left="0" w:firstLine="0"/>
        <w:rPr>
          <w:sz w:val="21"/>
        </w:rPr>
      </w:pPr>
    </w:p>
    <w:p w14:paraId="6CD2E8B7"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14:paraId="7236A5EB" w14:textId="77777777" w:rsidR="001E5677" w:rsidRDefault="001E5677">
      <w:pPr>
        <w:rPr>
          <w:rFonts w:ascii="Helvetica" w:hAnsi="Helvetica"/>
          <w:snapToGrid w:val="0"/>
          <w:sz w:val="21"/>
          <w:lang w:eastAsia="en-US"/>
        </w:rPr>
      </w:pPr>
    </w:p>
    <w:p w14:paraId="358828E0"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14:paraId="4394E0A2" w14:textId="77777777" w:rsidR="001E5677" w:rsidRDefault="001E5677">
      <w:pPr>
        <w:rPr>
          <w:rFonts w:ascii="Helvetica" w:hAnsi="Helvetica"/>
          <w:snapToGrid w:val="0"/>
          <w:sz w:val="21"/>
          <w:lang w:eastAsia="en-US"/>
        </w:rPr>
      </w:pPr>
    </w:p>
    <w:p w14:paraId="417A76BA"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14:paraId="1229892D" w14:textId="77777777" w:rsidR="001E5677" w:rsidRDefault="001E5677">
      <w:pPr>
        <w:rPr>
          <w:rFonts w:ascii="Helvetica" w:hAnsi="Helvetica"/>
          <w:snapToGrid w:val="0"/>
          <w:sz w:val="21"/>
          <w:lang w:eastAsia="en-US"/>
        </w:rPr>
      </w:pPr>
    </w:p>
    <w:p w14:paraId="5E804163"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14:paraId="79595C16" w14:textId="77777777" w:rsidR="001E5677" w:rsidRDefault="001E5677">
      <w:pPr>
        <w:rPr>
          <w:rFonts w:ascii="Helvetica" w:hAnsi="Helvetica"/>
          <w:snapToGrid w:val="0"/>
          <w:sz w:val="21"/>
          <w:lang w:eastAsia="en-US"/>
        </w:rPr>
      </w:pPr>
    </w:p>
    <w:p w14:paraId="742EB21F" w14:textId="77777777"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14:paraId="3E745276" w14:textId="77777777" w:rsidR="001E5677" w:rsidRDefault="001E5677">
      <w:pPr>
        <w:pStyle w:val="BodyText"/>
        <w:rPr>
          <w:rFonts w:ascii="Arial" w:hAnsi="Arial"/>
          <w:sz w:val="21"/>
        </w:rPr>
      </w:pPr>
    </w:p>
    <w:p w14:paraId="0F8C54CF" w14:textId="38941424"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separate"/>
      </w:r>
      <w:r w:rsidR="00971CCE">
        <w:rPr>
          <w:rFonts w:ascii="Helvetica-Bold" w:hAnsi="Helvetica-Bold"/>
          <w:b/>
          <w:snapToGrid w:val="0"/>
          <w:sz w:val="24"/>
          <w:lang w:eastAsia="en-US"/>
        </w:rPr>
        <w:t>RF2073</w:t>
      </w:r>
      <w:r>
        <w:rPr>
          <w:rFonts w:ascii="Helvetica-Bold" w:hAnsi="Helvetica-Bold"/>
          <w:b/>
          <w:snapToGrid w:val="0"/>
          <w:sz w:val="24"/>
          <w:lang w:eastAsia="en-US"/>
        </w:rPr>
        <w:fldChar w:fldCharType="end"/>
      </w:r>
    </w:p>
    <w:p w14:paraId="159E37CF" w14:textId="77777777" w:rsidR="001E5677" w:rsidRDefault="001E5677" w:rsidP="008E06A0">
      <w:pPr>
        <w:pStyle w:val="Heading3"/>
        <w:ind w:left="6237"/>
      </w:pPr>
      <w:r>
        <w:t xml:space="preserve">Issue Date: </w:t>
      </w:r>
      <w:r w:rsidR="00255C88">
        <w:t>21 February 2022</w:t>
      </w:r>
    </w:p>
    <w:p w14:paraId="71CFB2EC" w14:textId="77777777"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14:paraId="481006D0" w14:textId="77777777" w:rsidR="001E5677" w:rsidRPr="008E06A0" w:rsidRDefault="001E5677">
      <w:pPr>
        <w:pStyle w:val="Heading2"/>
        <w:ind w:left="7088"/>
        <w:jc w:val="left"/>
        <w:rPr>
          <w:sz w:val="16"/>
          <w:szCs w:val="16"/>
        </w:rPr>
      </w:pPr>
    </w:p>
    <w:p w14:paraId="29E235CD" w14:textId="77777777" w:rsidR="001E5677" w:rsidRDefault="001E5677">
      <w:pPr>
        <w:pStyle w:val="Heading1"/>
      </w:pPr>
      <w:r>
        <w:t>SCHEDULE 1</w:t>
      </w:r>
    </w:p>
    <w:p w14:paraId="6636C3F3" w14:textId="77777777" w:rsidR="001E5677" w:rsidRDefault="001E5677"/>
    <w:p w14:paraId="5E08303F" w14:textId="1E94F0B8" w:rsidR="001E5677" w:rsidRDefault="001E5677">
      <w:pPr>
        <w:pStyle w:val="BodyText"/>
      </w:pPr>
      <w:r>
        <w:rPr>
          <w:b/>
        </w:rPr>
        <w:t>Supplier Name</w:t>
      </w:r>
      <w:r>
        <w:t xml:space="preserve">: </w:t>
      </w:r>
      <w:r w:rsidR="00BB7975">
        <w:fldChar w:fldCharType="begin"/>
      </w:r>
      <w:r w:rsidR="00BB7975">
        <w:instrText xml:space="preserve"> FILLIN "Supplier Name" \* MERGEFORMAT </w:instrText>
      </w:r>
      <w:r w:rsidR="00BB7975">
        <w:fldChar w:fldCharType="separate"/>
      </w:r>
      <w:r w:rsidR="00971CCE">
        <w:t xml:space="preserve">ABS </w:t>
      </w:r>
      <w:proofErr w:type="spellStart"/>
      <w:r w:rsidR="00971CCE">
        <w:t>Trailquip</w:t>
      </w:r>
      <w:proofErr w:type="spellEnd"/>
      <w:r w:rsidR="00971CCE">
        <w:t xml:space="preserve"> Pty Ltd</w:t>
      </w:r>
      <w:r w:rsidR="00BB7975">
        <w:fldChar w:fldCharType="end"/>
      </w:r>
      <w:r>
        <w:tab/>
      </w:r>
      <w:r>
        <w:tab/>
      </w:r>
      <w:r>
        <w:rPr>
          <w:b/>
        </w:rPr>
        <w:t>Supplier ID</w:t>
      </w:r>
      <w:r>
        <w:t xml:space="preserve">: </w:t>
      </w:r>
      <w:fldSimple w:instr=" FILLIN &quot;Supplier ID (Licensee No)&quot; \* MERGEFORMAT ">
        <w:r w:rsidR="00971CCE">
          <w:t>L4921</w:t>
        </w:r>
      </w:fldSimple>
    </w:p>
    <w:p w14:paraId="7B2FBB19" w14:textId="77777777" w:rsidR="001E5677" w:rsidRDefault="001E5677">
      <w:pPr>
        <w:rPr>
          <w:rFonts w:ascii="Helvetica" w:hAnsi="Helvetica"/>
          <w:snapToGrid w:val="0"/>
          <w:sz w:val="24"/>
          <w:lang w:eastAsia="en-US"/>
        </w:rPr>
      </w:pPr>
    </w:p>
    <w:p w14:paraId="7129A298" w14:textId="7B6CF763"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separate"/>
      </w:r>
      <w:r w:rsidR="00971CCE">
        <w:rPr>
          <w:rFonts w:ascii="Helvetica" w:hAnsi="Helvetica"/>
          <w:snapToGrid w:val="0"/>
          <w:sz w:val="24"/>
          <w:lang w:eastAsia="en-US"/>
        </w:rPr>
        <w:t>150 Beatty Road</w:t>
      </w:r>
      <w:r w:rsidR="00971CCE">
        <w:rPr>
          <w:rFonts w:ascii="Helvetica" w:hAnsi="Helvetica"/>
          <w:snapToGrid w:val="0"/>
          <w:sz w:val="24"/>
          <w:lang w:eastAsia="en-US"/>
        </w:rPr>
        <w:br/>
      </w:r>
      <w:proofErr w:type="gramStart"/>
      <w:r w:rsidR="00971CCE">
        <w:rPr>
          <w:rFonts w:ascii="Helvetica" w:hAnsi="Helvetica"/>
          <w:snapToGrid w:val="0"/>
          <w:sz w:val="24"/>
          <w:lang w:eastAsia="en-US"/>
        </w:rPr>
        <w:t>ARCHERFIELD  QLD</w:t>
      </w:r>
      <w:proofErr w:type="gramEnd"/>
      <w:r w:rsidR="00971CCE">
        <w:rPr>
          <w:rFonts w:ascii="Helvetica" w:hAnsi="Helvetica"/>
          <w:snapToGrid w:val="0"/>
          <w:sz w:val="24"/>
          <w:lang w:eastAsia="en-US"/>
        </w:rPr>
        <w:t xml:space="preserve">  4108</w:t>
      </w:r>
      <w:r>
        <w:rPr>
          <w:rFonts w:ascii="Helvetica" w:hAnsi="Helvetica"/>
          <w:snapToGrid w:val="0"/>
          <w:sz w:val="24"/>
          <w:lang w:eastAsia="en-US"/>
        </w:rPr>
        <w:fldChar w:fldCharType="end"/>
      </w:r>
    </w:p>
    <w:p w14:paraId="654F8C70" w14:textId="77777777" w:rsidR="001E5677" w:rsidRPr="008E06A0" w:rsidRDefault="001E5677">
      <w:pPr>
        <w:pStyle w:val="Heading1"/>
        <w:rPr>
          <w:sz w:val="16"/>
          <w:szCs w:val="16"/>
        </w:rPr>
      </w:pPr>
    </w:p>
    <w:p w14:paraId="37CBA231" w14:textId="77777777" w:rsidR="001E5677" w:rsidRDefault="001E5677">
      <w:pPr>
        <w:pStyle w:val="Heading1"/>
      </w:pPr>
      <w:r>
        <w:t>SCHEDULE 2</w:t>
      </w:r>
    </w:p>
    <w:p w14:paraId="1A1A1529" w14:textId="77777777" w:rsidR="001E5677" w:rsidRDefault="001E5677">
      <w:pPr>
        <w:rPr>
          <w:rFonts w:ascii="Helvetica" w:hAnsi="Helvetica"/>
          <w:b/>
          <w:snapToGrid w:val="0"/>
          <w:sz w:val="24"/>
          <w:lang w:eastAsia="en-US"/>
        </w:rPr>
      </w:pPr>
    </w:p>
    <w:p w14:paraId="75AA73D3" w14:textId="3B699E86"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separate"/>
      </w:r>
      <w:r w:rsidR="00971CCE">
        <w:rPr>
          <w:rFonts w:ascii="Helvetica" w:hAnsi="Helvetica"/>
          <w:snapToGrid w:val="0"/>
          <w:sz w:val="24"/>
          <w:lang w:eastAsia="en-US"/>
        </w:rPr>
        <w:t>TRAILQUIP</w:t>
      </w:r>
      <w:r>
        <w:rPr>
          <w:rFonts w:ascii="Helvetica" w:hAnsi="Helvetica"/>
          <w:snapToGrid w:val="0"/>
          <w:sz w:val="24"/>
          <w:lang w:eastAsia="en-US"/>
        </w:rPr>
        <w:fldChar w:fldCharType="end"/>
      </w:r>
    </w:p>
    <w:p w14:paraId="272A4CC1" w14:textId="77777777" w:rsidR="001E5677" w:rsidRDefault="001E5677">
      <w:pPr>
        <w:rPr>
          <w:rFonts w:ascii="Helvetica" w:hAnsi="Helvetica"/>
          <w:snapToGrid w:val="0"/>
          <w:sz w:val="24"/>
          <w:lang w:eastAsia="en-US"/>
        </w:rPr>
      </w:pPr>
    </w:p>
    <w:p w14:paraId="1CCF5F8F" w14:textId="573B4F50"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separate"/>
      </w:r>
      <w:r w:rsidR="00971CCE">
        <w:rPr>
          <w:rFonts w:ascii="Helvetica" w:hAnsi="Helvetica"/>
          <w:snapToGrid w:val="0"/>
          <w:sz w:val="24"/>
          <w:lang w:eastAsia="en-US"/>
        </w:rPr>
        <w:t>AIR SUSPENSION ROAD FRIENDLY</w:t>
      </w:r>
      <w:r>
        <w:rPr>
          <w:rFonts w:ascii="Helvetica" w:hAnsi="Helvetica"/>
          <w:snapToGrid w:val="0"/>
          <w:sz w:val="24"/>
          <w:lang w:eastAsia="en-US"/>
        </w:rPr>
        <w:fldChar w:fldCharType="end"/>
      </w:r>
    </w:p>
    <w:p w14:paraId="5A91A373" w14:textId="77777777" w:rsidR="001E5677" w:rsidRDefault="001E5677">
      <w:pPr>
        <w:pStyle w:val="Heading1"/>
      </w:pPr>
    </w:p>
    <w:p w14:paraId="20385CF4" w14:textId="77777777" w:rsidR="001E5677" w:rsidRDefault="001E5677">
      <w:pPr>
        <w:pStyle w:val="Heading1"/>
      </w:pPr>
      <w:r>
        <w:t>SCHEDULE 3</w:t>
      </w:r>
    </w:p>
    <w:p w14:paraId="2D52BEE1" w14:textId="77777777" w:rsidR="001E5677" w:rsidRDefault="001E5677">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196"/>
      </w:tblGrid>
      <w:tr w:rsidR="00F04123" w14:paraId="1554855A" w14:textId="77777777" w:rsidTr="000770DA">
        <w:tc>
          <w:tcPr>
            <w:tcW w:w="2450" w:type="dxa"/>
            <w:shd w:val="pct25" w:color="auto" w:fill="FFFFFF"/>
          </w:tcPr>
          <w:p w14:paraId="5A718717" w14:textId="77777777" w:rsidR="00F04123" w:rsidRDefault="00F04123">
            <w:pPr>
              <w:rPr>
                <w:rFonts w:ascii="Helvetica" w:hAnsi="Helvetica"/>
                <w:snapToGrid w:val="0"/>
                <w:sz w:val="22"/>
                <w:lang w:eastAsia="en-US"/>
              </w:rPr>
            </w:pPr>
          </w:p>
        </w:tc>
        <w:tc>
          <w:tcPr>
            <w:tcW w:w="2196" w:type="dxa"/>
          </w:tcPr>
          <w:p w14:paraId="505876E3" w14:textId="77777777" w:rsidR="00F04123" w:rsidRDefault="00F04123">
            <w:pPr>
              <w:rPr>
                <w:rFonts w:ascii="Helvetica" w:hAnsi="Helvetica"/>
                <w:snapToGrid w:val="0"/>
                <w:sz w:val="22"/>
                <w:lang w:eastAsia="en-US"/>
              </w:rPr>
            </w:pPr>
            <w:r>
              <w:rPr>
                <w:rFonts w:ascii="Helvetica" w:hAnsi="Helvetica"/>
                <w:snapToGrid w:val="0"/>
                <w:sz w:val="22"/>
                <w:lang w:eastAsia="en-US"/>
              </w:rPr>
              <w:t>Variant 1</w:t>
            </w:r>
          </w:p>
        </w:tc>
        <w:tc>
          <w:tcPr>
            <w:tcW w:w="2196" w:type="dxa"/>
          </w:tcPr>
          <w:p w14:paraId="6CD5D421" w14:textId="77777777" w:rsidR="00F04123" w:rsidRDefault="00F04123" w:rsidP="000770DA">
            <w:pPr>
              <w:rPr>
                <w:rFonts w:ascii="Helvetica" w:hAnsi="Helvetica"/>
                <w:snapToGrid w:val="0"/>
                <w:sz w:val="22"/>
                <w:lang w:eastAsia="en-US"/>
              </w:rPr>
            </w:pPr>
            <w:r>
              <w:rPr>
                <w:rFonts w:ascii="Helvetica" w:hAnsi="Helvetica"/>
                <w:snapToGrid w:val="0"/>
                <w:sz w:val="22"/>
                <w:lang w:eastAsia="en-US"/>
              </w:rPr>
              <w:t>Variant 2</w:t>
            </w:r>
          </w:p>
        </w:tc>
        <w:tc>
          <w:tcPr>
            <w:tcW w:w="2196" w:type="dxa"/>
          </w:tcPr>
          <w:p w14:paraId="6237E4E1" w14:textId="77777777" w:rsidR="00F04123" w:rsidRDefault="00F04123" w:rsidP="000770DA">
            <w:pPr>
              <w:rPr>
                <w:rFonts w:ascii="Helvetica" w:hAnsi="Helvetica"/>
                <w:snapToGrid w:val="0"/>
                <w:sz w:val="22"/>
                <w:lang w:eastAsia="en-US"/>
              </w:rPr>
            </w:pPr>
            <w:r>
              <w:rPr>
                <w:rFonts w:ascii="Helvetica" w:hAnsi="Helvetica"/>
                <w:snapToGrid w:val="0"/>
                <w:sz w:val="22"/>
                <w:lang w:eastAsia="en-US"/>
              </w:rPr>
              <w:t>Variant 3</w:t>
            </w:r>
          </w:p>
        </w:tc>
      </w:tr>
      <w:tr w:rsidR="00F04123" w14:paraId="1F0D7F5A" w14:textId="77777777" w:rsidTr="000770DA">
        <w:trPr>
          <w:trHeight w:val="502"/>
        </w:trPr>
        <w:tc>
          <w:tcPr>
            <w:tcW w:w="2450" w:type="dxa"/>
            <w:vAlign w:val="center"/>
          </w:tcPr>
          <w:p w14:paraId="668C799A" w14:textId="77777777" w:rsidR="00F04123" w:rsidRDefault="00F04123">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14:paraId="3621F3B8" w14:textId="77777777" w:rsidR="00F04123" w:rsidRDefault="00F04123">
            <w:pPr>
              <w:rPr>
                <w:rFonts w:ascii="Helvetica" w:hAnsi="Helvetica"/>
                <w:snapToGrid w:val="0"/>
                <w:sz w:val="22"/>
                <w:lang w:eastAsia="en-US"/>
              </w:rPr>
            </w:pPr>
            <w:r>
              <w:rPr>
                <w:rFonts w:ascii="Helvetica" w:hAnsi="Helvetica"/>
                <w:snapToGrid w:val="0"/>
                <w:sz w:val="22"/>
                <w:lang w:eastAsia="en-US"/>
              </w:rPr>
              <w:t>TQASA-10-RF-1</w:t>
            </w:r>
          </w:p>
        </w:tc>
        <w:tc>
          <w:tcPr>
            <w:tcW w:w="2196" w:type="dxa"/>
            <w:vAlign w:val="center"/>
          </w:tcPr>
          <w:p w14:paraId="4F8FAD77" w14:textId="77777777" w:rsidR="00F04123" w:rsidRDefault="00F04123" w:rsidP="000770DA">
            <w:pPr>
              <w:rPr>
                <w:rFonts w:ascii="Helvetica" w:hAnsi="Helvetica"/>
                <w:snapToGrid w:val="0"/>
                <w:sz w:val="22"/>
                <w:lang w:eastAsia="en-US"/>
              </w:rPr>
            </w:pPr>
            <w:r>
              <w:rPr>
                <w:rFonts w:ascii="Helvetica" w:hAnsi="Helvetica"/>
                <w:snapToGrid w:val="0"/>
                <w:sz w:val="22"/>
                <w:lang w:eastAsia="en-US"/>
              </w:rPr>
              <w:t>TQASA-20-RF-2</w:t>
            </w:r>
          </w:p>
        </w:tc>
        <w:tc>
          <w:tcPr>
            <w:tcW w:w="2196" w:type="dxa"/>
            <w:vAlign w:val="center"/>
          </w:tcPr>
          <w:p w14:paraId="55FE7CFB" w14:textId="77777777" w:rsidR="00F04123" w:rsidRDefault="00F04123" w:rsidP="000770DA">
            <w:pPr>
              <w:rPr>
                <w:rFonts w:ascii="Helvetica" w:hAnsi="Helvetica"/>
                <w:snapToGrid w:val="0"/>
                <w:sz w:val="22"/>
                <w:lang w:eastAsia="en-US"/>
              </w:rPr>
            </w:pPr>
            <w:r>
              <w:rPr>
                <w:rFonts w:ascii="Helvetica" w:hAnsi="Helvetica"/>
                <w:snapToGrid w:val="0"/>
                <w:sz w:val="22"/>
                <w:lang w:eastAsia="en-US"/>
              </w:rPr>
              <w:t>TQASA-30-RF-3</w:t>
            </w:r>
          </w:p>
        </w:tc>
      </w:tr>
      <w:tr w:rsidR="00F04123" w14:paraId="419ABB04" w14:textId="77777777" w:rsidTr="000770DA">
        <w:trPr>
          <w:trHeight w:val="502"/>
        </w:trPr>
        <w:tc>
          <w:tcPr>
            <w:tcW w:w="2450" w:type="dxa"/>
            <w:vAlign w:val="center"/>
          </w:tcPr>
          <w:p w14:paraId="63DB7530" w14:textId="77777777" w:rsidR="00F04123" w:rsidRDefault="00F04123">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14:paraId="752B95F0" w14:textId="77777777" w:rsidR="00F04123" w:rsidRDefault="00F04123">
            <w:pPr>
              <w:jc w:val="both"/>
              <w:rPr>
                <w:rFonts w:ascii="Helvetica" w:hAnsi="Helvetica"/>
                <w:snapToGrid w:val="0"/>
                <w:sz w:val="22"/>
                <w:lang w:eastAsia="en-US"/>
              </w:rPr>
            </w:pPr>
            <w:r>
              <w:rPr>
                <w:rFonts w:ascii="Helvetica" w:hAnsi="Helvetica"/>
                <w:snapToGrid w:val="0"/>
                <w:sz w:val="22"/>
                <w:lang w:eastAsia="en-US"/>
              </w:rPr>
              <w:t>1</w:t>
            </w:r>
          </w:p>
        </w:tc>
        <w:tc>
          <w:tcPr>
            <w:tcW w:w="2196" w:type="dxa"/>
            <w:vAlign w:val="center"/>
          </w:tcPr>
          <w:p w14:paraId="242420C9"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2</w:t>
            </w:r>
          </w:p>
        </w:tc>
        <w:tc>
          <w:tcPr>
            <w:tcW w:w="2196" w:type="dxa"/>
            <w:vAlign w:val="center"/>
          </w:tcPr>
          <w:p w14:paraId="190A7798"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3</w:t>
            </w:r>
          </w:p>
        </w:tc>
      </w:tr>
      <w:tr w:rsidR="00F04123" w14:paraId="7C5D7126" w14:textId="77777777" w:rsidTr="000770DA">
        <w:trPr>
          <w:trHeight w:val="503"/>
        </w:trPr>
        <w:tc>
          <w:tcPr>
            <w:tcW w:w="2450" w:type="dxa"/>
            <w:vAlign w:val="center"/>
          </w:tcPr>
          <w:p w14:paraId="68055627" w14:textId="77777777" w:rsidR="00F04123" w:rsidRDefault="00F04123">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14:paraId="2FC6FDDF" w14:textId="77777777" w:rsidR="00F04123" w:rsidRDefault="00F04123">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196" w:type="dxa"/>
            <w:vAlign w:val="center"/>
          </w:tcPr>
          <w:p w14:paraId="0006167A" w14:textId="77777777" w:rsidR="00F04123" w:rsidRDefault="00F04123" w:rsidP="000770D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196" w:type="dxa"/>
            <w:vAlign w:val="center"/>
          </w:tcPr>
          <w:p w14:paraId="0498FE39" w14:textId="77777777" w:rsidR="00F04123" w:rsidRDefault="00F04123" w:rsidP="000770D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F04123" w14:paraId="78F8056E" w14:textId="77777777" w:rsidTr="000770DA">
        <w:trPr>
          <w:trHeight w:val="502"/>
        </w:trPr>
        <w:tc>
          <w:tcPr>
            <w:tcW w:w="2450" w:type="dxa"/>
            <w:vAlign w:val="center"/>
          </w:tcPr>
          <w:p w14:paraId="27CABF41" w14:textId="77777777" w:rsidR="00F04123" w:rsidRDefault="00F04123">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14:paraId="2817D909" w14:textId="77777777" w:rsidR="00F04123" w:rsidRDefault="00F04123">
            <w:pPr>
              <w:jc w:val="both"/>
              <w:rPr>
                <w:rFonts w:ascii="Helvetica" w:hAnsi="Helvetica"/>
                <w:snapToGrid w:val="0"/>
                <w:sz w:val="22"/>
                <w:lang w:eastAsia="en-US"/>
              </w:rPr>
            </w:pPr>
            <w:r>
              <w:rPr>
                <w:rFonts w:ascii="Helvetica" w:hAnsi="Helvetica"/>
                <w:snapToGrid w:val="0"/>
                <w:sz w:val="22"/>
                <w:lang w:eastAsia="en-US"/>
              </w:rPr>
              <w:t>1.000</w:t>
            </w:r>
          </w:p>
        </w:tc>
        <w:tc>
          <w:tcPr>
            <w:tcW w:w="2196" w:type="dxa"/>
            <w:vAlign w:val="center"/>
          </w:tcPr>
          <w:p w14:paraId="35EDFF7E"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2.000</w:t>
            </w:r>
          </w:p>
        </w:tc>
        <w:tc>
          <w:tcPr>
            <w:tcW w:w="2196" w:type="dxa"/>
            <w:vAlign w:val="center"/>
          </w:tcPr>
          <w:p w14:paraId="066F5AB8"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3.200</w:t>
            </w:r>
          </w:p>
        </w:tc>
      </w:tr>
      <w:tr w:rsidR="00F04123" w14:paraId="10391DC0" w14:textId="77777777" w:rsidTr="000770DA">
        <w:trPr>
          <w:trHeight w:val="503"/>
        </w:trPr>
        <w:tc>
          <w:tcPr>
            <w:tcW w:w="2450" w:type="dxa"/>
            <w:vAlign w:val="center"/>
          </w:tcPr>
          <w:p w14:paraId="5DF53CD4" w14:textId="77777777" w:rsidR="00F04123" w:rsidRDefault="00F04123">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14:paraId="242B7233" w14:textId="77777777" w:rsidR="00F04123" w:rsidRDefault="00F04123">
            <w:pPr>
              <w:jc w:val="both"/>
              <w:rPr>
                <w:rFonts w:ascii="Helvetica" w:hAnsi="Helvetica"/>
                <w:snapToGrid w:val="0"/>
                <w:sz w:val="22"/>
                <w:lang w:eastAsia="en-US"/>
              </w:rPr>
            </w:pPr>
            <w:r>
              <w:rPr>
                <w:rFonts w:ascii="Helvetica" w:hAnsi="Helvetica"/>
                <w:snapToGrid w:val="0"/>
                <w:sz w:val="22"/>
                <w:lang w:eastAsia="en-US"/>
              </w:rPr>
              <w:t>TQA-SA14</w:t>
            </w:r>
          </w:p>
        </w:tc>
        <w:tc>
          <w:tcPr>
            <w:tcW w:w="2196" w:type="dxa"/>
            <w:vAlign w:val="center"/>
          </w:tcPr>
          <w:p w14:paraId="31C8D88F"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TQA-SA14</w:t>
            </w:r>
          </w:p>
        </w:tc>
        <w:tc>
          <w:tcPr>
            <w:tcW w:w="2196" w:type="dxa"/>
            <w:vAlign w:val="center"/>
          </w:tcPr>
          <w:p w14:paraId="0128AB1D"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TQA-SA14</w:t>
            </w:r>
          </w:p>
        </w:tc>
      </w:tr>
      <w:tr w:rsidR="00F04123" w14:paraId="3F9A046A" w14:textId="77777777" w:rsidTr="000770DA">
        <w:trPr>
          <w:trHeight w:val="502"/>
        </w:trPr>
        <w:tc>
          <w:tcPr>
            <w:tcW w:w="2450" w:type="dxa"/>
            <w:vAlign w:val="center"/>
          </w:tcPr>
          <w:p w14:paraId="7A371AA6" w14:textId="77777777" w:rsidR="00F04123" w:rsidRDefault="00F04123">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14:paraId="2F065E16" w14:textId="77777777" w:rsidR="00F04123" w:rsidRDefault="00F04123">
            <w:pPr>
              <w:jc w:val="both"/>
              <w:rPr>
                <w:rFonts w:ascii="Helvetica" w:hAnsi="Helvetica"/>
                <w:snapToGrid w:val="0"/>
                <w:sz w:val="22"/>
                <w:lang w:eastAsia="en-US"/>
              </w:rPr>
            </w:pPr>
            <w:r>
              <w:rPr>
                <w:rFonts w:ascii="Helvetica" w:hAnsi="Helvetica"/>
                <w:snapToGrid w:val="0"/>
                <w:sz w:val="22"/>
                <w:lang w:eastAsia="en-US"/>
              </w:rPr>
              <w:t>8.25R15</w:t>
            </w:r>
          </w:p>
        </w:tc>
        <w:tc>
          <w:tcPr>
            <w:tcW w:w="2196" w:type="dxa"/>
            <w:vAlign w:val="center"/>
          </w:tcPr>
          <w:p w14:paraId="225432F5" w14:textId="77777777" w:rsidR="00F04123" w:rsidRDefault="00567A30" w:rsidP="000770DA">
            <w:pPr>
              <w:jc w:val="both"/>
              <w:rPr>
                <w:rFonts w:ascii="Helvetica" w:hAnsi="Helvetica"/>
                <w:snapToGrid w:val="0"/>
                <w:sz w:val="22"/>
                <w:lang w:eastAsia="en-US"/>
              </w:rPr>
            </w:pPr>
            <w:r>
              <w:rPr>
                <w:rFonts w:ascii="Helvetica" w:hAnsi="Helvetica"/>
                <w:snapToGrid w:val="0"/>
                <w:sz w:val="22"/>
                <w:lang w:eastAsia="en-US"/>
              </w:rPr>
              <w:t>8.25R15</w:t>
            </w:r>
          </w:p>
        </w:tc>
        <w:tc>
          <w:tcPr>
            <w:tcW w:w="2196" w:type="dxa"/>
            <w:vAlign w:val="center"/>
          </w:tcPr>
          <w:p w14:paraId="1333A6FD"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8.25R15</w:t>
            </w:r>
          </w:p>
        </w:tc>
      </w:tr>
      <w:tr w:rsidR="00F04123" w14:paraId="5D6CDE68" w14:textId="77777777" w:rsidTr="000770DA">
        <w:trPr>
          <w:trHeight w:val="503"/>
        </w:trPr>
        <w:tc>
          <w:tcPr>
            <w:tcW w:w="2450" w:type="dxa"/>
            <w:vAlign w:val="center"/>
          </w:tcPr>
          <w:p w14:paraId="12A81B72" w14:textId="77777777" w:rsidR="00F04123" w:rsidRDefault="00F04123">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14:paraId="56319C16" w14:textId="77777777" w:rsidR="00F04123" w:rsidRDefault="00F04123">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14:paraId="483DD042" w14:textId="77777777" w:rsidR="00F04123" w:rsidRDefault="00567A30" w:rsidP="000770DA">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14:paraId="066B4CC5"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825</w:t>
            </w:r>
          </w:p>
        </w:tc>
      </w:tr>
      <w:tr w:rsidR="00F04123" w14:paraId="39F9EF7E" w14:textId="77777777" w:rsidTr="000770DA">
        <w:trPr>
          <w:trHeight w:val="502"/>
        </w:trPr>
        <w:tc>
          <w:tcPr>
            <w:tcW w:w="2450" w:type="dxa"/>
            <w:vAlign w:val="center"/>
          </w:tcPr>
          <w:p w14:paraId="349D2881" w14:textId="77777777" w:rsidR="00F04123" w:rsidRDefault="00F04123">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14:paraId="0C27A5D9" w14:textId="77777777" w:rsidR="00F04123" w:rsidRDefault="00F04123">
            <w:pPr>
              <w:jc w:val="both"/>
              <w:rPr>
                <w:rFonts w:ascii="Helvetica" w:hAnsi="Helvetica"/>
                <w:snapToGrid w:val="0"/>
                <w:sz w:val="22"/>
                <w:lang w:eastAsia="en-US"/>
              </w:rPr>
            </w:pPr>
            <w:r>
              <w:rPr>
                <w:rFonts w:ascii="Helvetica" w:hAnsi="Helvetica"/>
                <w:snapToGrid w:val="0"/>
                <w:sz w:val="22"/>
                <w:lang w:eastAsia="en-US"/>
              </w:rPr>
              <w:t>250</w:t>
            </w:r>
          </w:p>
        </w:tc>
        <w:tc>
          <w:tcPr>
            <w:tcW w:w="2196" w:type="dxa"/>
            <w:vAlign w:val="center"/>
          </w:tcPr>
          <w:p w14:paraId="68122629" w14:textId="77777777" w:rsidR="00F04123" w:rsidRDefault="00567A30" w:rsidP="000770DA">
            <w:pPr>
              <w:jc w:val="both"/>
              <w:rPr>
                <w:rFonts w:ascii="Helvetica" w:hAnsi="Helvetica"/>
                <w:snapToGrid w:val="0"/>
                <w:sz w:val="22"/>
                <w:lang w:eastAsia="en-US"/>
              </w:rPr>
            </w:pPr>
            <w:r>
              <w:rPr>
                <w:rFonts w:ascii="Helvetica" w:hAnsi="Helvetica"/>
                <w:snapToGrid w:val="0"/>
                <w:sz w:val="22"/>
                <w:lang w:eastAsia="en-US"/>
              </w:rPr>
              <w:t>250</w:t>
            </w:r>
          </w:p>
        </w:tc>
        <w:tc>
          <w:tcPr>
            <w:tcW w:w="2196" w:type="dxa"/>
            <w:vAlign w:val="center"/>
          </w:tcPr>
          <w:p w14:paraId="1B4ED2CE"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250</w:t>
            </w:r>
          </w:p>
        </w:tc>
      </w:tr>
      <w:tr w:rsidR="00F04123" w14:paraId="7C1A931D" w14:textId="77777777" w:rsidTr="000770DA">
        <w:trPr>
          <w:trHeight w:val="503"/>
        </w:trPr>
        <w:tc>
          <w:tcPr>
            <w:tcW w:w="2450" w:type="dxa"/>
            <w:vAlign w:val="center"/>
          </w:tcPr>
          <w:p w14:paraId="446599A1" w14:textId="77777777" w:rsidR="00F04123" w:rsidRDefault="00F04123">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14:paraId="08C37BB3" w14:textId="77777777" w:rsidR="00F04123" w:rsidRDefault="00F04123">
            <w:pPr>
              <w:jc w:val="both"/>
              <w:rPr>
                <w:rFonts w:ascii="Helvetica" w:hAnsi="Helvetica"/>
                <w:snapToGrid w:val="0"/>
                <w:sz w:val="22"/>
                <w:lang w:eastAsia="en-US"/>
              </w:rPr>
            </w:pPr>
            <w:r>
              <w:rPr>
                <w:rFonts w:ascii="Helvetica" w:hAnsi="Helvetica"/>
                <w:snapToGrid w:val="0"/>
                <w:sz w:val="22"/>
                <w:lang w:eastAsia="en-US"/>
              </w:rPr>
              <w:t>TQASA-30-RF-3</w:t>
            </w:r>
          </w:p>
        </w:tc>
        <w:tc>
          <w:tcPr>
            <w:tcW w:w="2196" w:type="dxa"/>
            <w:vAlign w:val="center"/>
          </w:tcPr>
          <w:p w14:paraId="4E6D3D12" w14:textId="77777777" w:rsidR="00F04123" w:rsidRDefault="00567A30" w:rsidP="000770DA">
            <w:pPr>
              <w:jc w:val="both"/>
              <w:rPr>
                <w:rFonts w:ascii="Helvetica" w:hAnsi="Helvetica"/>
                <w:snapToGrid w:val="0"/>
                <w:sz w:val="22"/>
                <w:lang w:eastAsia="en-US"/>
              </w:rPr>
            </w:pPr>
            <w:r>
              <w:rPr>
                <w:rFonts w:ascii="Helvetica" w:hAnsi="Helvetica"/>
                <w:snapToGrid w:val="0"/>
                <w:sz w:val="22"/>
                <w:lang w:eastAsia="en-US"/>
              </w:rPr>
              <w:t>TQASA-30-RF-3</w:t>
            </w:r>
          </w:p>
        </w:tc>
        <w:tc>
          <w:tcPr>
            <w:tcW w:w="2196" w:type="dxa"/>
            <w:vAlign w:val="center"/>
          </w:tcPr>
          <w:p w14:paraId="4FCCBA79" w14:textId="77777777" w:rsidR="00F04123" w:rsidRDefault="00F04123" w:rsidP="000770DA">
            <w:pPr>
              <w:jc w:val="both"/>
              <w:rPr>
                <w:rFonts w:ascii="Helvetica" w:hAnsi="Helvetica"/>
                <w:snapToGrid w:val="0"/>
                <w:sz w:val="22"/>
                <w:lang w:eastAsia="en-US"/>
              </w:rPr>
            </w:pPr>
            <w:r>
              <w:rPr>
                <w:rFonts w:ascii="Helvetica" w:hAnsi="Helvetica"/>
                <w:snapToGrid w:val="0"/>
                <w:sz w:val="22"/>
                <w:lang w:eastAsia="en-US"/>
              </w:rPr>
              <w:t>TQASA-30-RF-3</w:t>
            </w:r>
          </w:p>
        </w:tc>
      </w:tr>
    </w:tbl>
    <w:p w14:paraId="228AB39A" w14:textId="77777777" w:rsidR="000C191E" w:rsidRDefault="000C191E">
      <w:pPr>
        <w:rPr>
          <w:rFonts w:ascii="Helvetica" w:hAnsi="Helvetica"/>
          <w:snapToGrid w:val="0"/>
          <w:sz w:val="16"/>
          <w:lang w:eastAsia="en-US"/>
        </w:rPr>
      </w:pPr>
    </w:p>
    <w:p w14:paraId="3E18DC5C" w14:textId="77777777" w:rsidR="001E5677" w:rsidRDefault="000C191E">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196"/>
      </w:tblGrid>
      <w:tr w:rsidR="000C191E" w14:paraId="659EFB96" w14:textId="77777777" w:rsidTr="00575F6A">
        <w:tc>
          <w:tcPr>
            <w:tcW w:w="2450" w:type="dxa"/>
            <w:shd w:val="pct25" w:color="auto" w:fill="FFFFFF"/>
          </w:tcPr>
          <w:p w14:paraId="5ACA7EDA" w14:textId="77777777" w:rsidR="000C191E" w:rsidRDefault="000C191E" w:rsidP="00575F6A">
            <w:pPr>
              <w:rPr>
                <w:rFonts w:ascii="Helvetica" w:hAnsi="Helvetica"/>
                <w:snapToGrid w:val="0"/>
                <w:sz w:val="22"/>
                <w:lang w:eastAsia="en-US"/>
              </w:rPr>
            </w:pPr>
          </w:p>
        </w:tc>
        <w:tc>
          <w:tcPr>
            <w:tcW w:w="2196" w:type="dxa"/>
          </w:tcPr>
          <w:p w14:paraId="25714B56"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Variant 4</w:t>
            </w:r>
          </w:p>
        </w:tc>
        <w:tc>
          <w:tcPr>
            <w:tcW w:w="2196" w:type="dxa"/>
          </w:tcPr>
          <w:p w14:paraId="0663E96E"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Variant 5</w:t>
            </w:r>
          </w:p>
        </w:tc>
        <w:tc>
          <w:tcPr>
            <w:tcW w:w="2196" w:type="dxa"/>
          </w:tcPr>
          <w:p w14:paraId="41FEC381"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Variant 6</w:t>
            </w:r>
          </w:p>
        </w:tc>
      </w:tr>
      <w:tr w:rsidR="000C191E" w14:paraId="202F2447" w14:textId="77777777" w:rsidTr="00575F6A">
        <w:trPr>
          <w:trHeight w:val="502"/>
        </w:trPr>
        <w:tc>
          <w:tcPr>
            <w:tcW w:w="2450" w:type="dxa"/>
            <w:vAlign w:val="center"/>
          </w:tcPr>
          <w:p w14:paraId="1F268D86"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14:paraId="251013F7" w14:textId="77777777" w:rsidR="000C191E" w:rsidRPr="000C191E" w:rsidRDefault="000C191E" w:rsidP="00575F6A">
            <w:pPr>
              <w:rPr>
                <w:rFonts w:ascii="Helvetica" w:hAnsi="Helvetica"/>
                <w:snapToGrid w:val="0"/>
                <w:sz w:val="22"/>
                <w:lang w:eastAsia="en-US"/>
              </w:rPr>
            </w:pPr>
            <w:r w:rsidRPr="000C191E">
              <w:rPr>
                <w:rFonts w:ascii="Helvetica" w:hAnsi="Helvetica"/>
                <w:snapToGrid w:val="0"/>
                <w:sz w:val="22"/>
                <w:lang w:eastAsia="en-US"/>
              </w:rPr>
              <w:t>TQASA-40-SP-4</w:t>
            </w:r>
          </w:p>
        </w:tc>
        <w:tc>
          <w:tcPr>
            <w:tcW w:w="2196" w:type="dxa"/>
            <w:vAlign w:val="center"/>
          </w:tcPr>
          <w:p w14:paraId="74DAACBD" w14:textId="77777777" w:rsidR="000C191E" w:rsidRPr="000C191E" w:rsidRDefault="000C191E" w:rsidP="00575F6A">
            <w:pPr>
              <w:rPr>
                <w:rFonts w:ascii="Helvetica" w:hAnsi="Helvetica"/>
                <w:snapToGrid w:val="0"/>
                <w:sz w:val="22"/>
                <w:lang w:eastAsia="en-US"/>
              </w:rPr>
            </w:pPr>
            <w:r w:rsidRPr="000C191E">
              <w:rPr>
                <w:rFonts w:ascii="Helvetica" w:hAnsi="Helvetica"/>
                <w:snapToGrid w:val="0"/>
                <w:sz w:val="22"/>
                <w:lang w:eastAsia="en-US"/>
              </w:rPr>
              <w:t>TQASA-30-SP-3</w:t>
            </w:r>
          </w:p>
        </w:tc>
        <w:tc>
          <w:tcPr>
            <w:tcW w:w="2196" w:type="dxa"/>
            <w:vAlign w:val="center"/>
          </w:tcPr>
          <w:p w14:paraId="0421CFD7" w14:textId="77777777" w:rsidR="000C191E" w:rsidRPr="000C191E" w:rsidRDefault="000C191E" w:rsidP="00575F6A">
            <w:pPr>
              <w:rPr>
                <w:rFonts w:ascii="Helvetica" w:hAnsi="Helvetica"/>
                <w:snapToGrid w:val="0"/>
                <w:sz w:val="22"/>
                <w:lang w:eastAsia="en-US"/>
              </w:rPr>
            </w:pPr>
            <w:r w:rsidRPr="000C191E">
              <w:rPr>
                <w:rFonts w:ascii="Helvetica" w:hAnsi="Helvetica"/>
                <w:snapToGrid w:val="0"/>
                <w:sz w:val="22"/>
                <w:lang w:eastAsia="en-US"/>
              </w:rPr>
              <w:t>TQASA-20-SP-2</w:t>
            </w:r>
          </w:p>
        </w:tc>
      </w:tr>
      <w:tr w:rsidR="000C191E" w14:paraId="60128DE9" w14:textId="77777777" w:rsidTr="00575F6A">
        <w:trPr>
          <w:trHeight w:val="502"/>
        </w:trPr>
        <w:tc>
          <w:tcPr>
            <w:tcW w:w="2450" w:type="dxa"/>
            <w:vAlign w:val="center"/>
          </w:tcPr>
          <w:p w14:paraId="4B8F81F9"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14:paraId="5B7A008D"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4</w:t>
            </w:r>
          </w:p>
        </w:tc>
        <w:tc>
          <w:tcPr>
            <w:tcW w:w="2196" w:type="dxa"/>
            <w:vAlign w:val="center"/>
          </w:tcPr>
          <w:p w14:paraId="72740BEB"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3</w:t>
            </w:r>
          </w:p>
        </w:tc>
        <w:tc>
          <w:tcPr>
            <w:tcW w:w="2196" w:type="dxa"/>
            <w:vAlign w:val="center"/>
          </w:tcPr>
          <w:p w14:paraId="68FA2962"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2</w:t>
            </w:r>
          </w:p>
        </w:tc>
      </w:tr>
      <w:tr w:rsidR="000C191E" w14:paraId="611AF452" w14:textId="77777777" w:rsidTr="00575F6A">
        <w:trPr>
          <w:trHeight w:val="503"/>
        </w:trPr>
        <w:tc>
          <w:tcPr>
            <w:tcW w:w="2450" w:type="dxa"/>
            <w:vAlign w:val="center"/>
          </w:tcPr>
          <w:p w14:paraId="42DB0068" w14:textId="77777777" w:rsidR="000C191E" w:rsidRDefault="000C191E" w:rsidP="00575F6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14:paraId="66AB6AAC" w14:textId="77777777" w:rsidR="000C191E" w:rsidRDefault="000C191E" w:rsidP="00575F6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196" w:type="dxa"/>
            <w:vAlign w:val="center"/>
          </w:tcPr>
          <w:p w14:paraId="592840F8" w14:textId="77777777" w:rsidR="000C191E" w:rsidRDefault="000C191E" w:rsidP="00575F6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196" w:type="dxa"/>
            <w:vAlign w:val="center"/>
          </w:tcPr>
          <w:p w14:paraId="785146ED" w14:textId="77777777" w:rsidR="000C191E" w:rsidRDefault="000C191E" w:rsidP="00575F6A">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0C191E" w14:paraId="7A9F8F80" w14:textId="77777777" w:rsidTr="00575F6A">
        <w:trPr>
          <w:trHeight w:val="502"/>
        </w:trPr>
        <w:tc>
          <w:tcPr>
            <w:tcW w:w="2450" w:type="dxa"/>
            <w:vAlign w:val="center"/>
          </w:tcPr>
          <w:p w14:paraId="621BE24D"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14:paraId="62C58F1E"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4.900</w:t>
            </w:r>
          </w:p>
        </w:tc>
        <w:tc>
          <w:tcPr>
            <w:tcW w:w="2196" w:type="dxa"/>
            <w:vAlign w:val="center"/>
          </w:tcPr>
          <w:p w14:paraId="5010685C"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3.200</w:t>
            </w:r>
          </w:p>
        </w:tc>
        <w:tc>
          <w:tcPr>
            <w:tcW w:w="2196" w:type="dxa"/>
            <w:vAlign w:val="center"/>
          </w:tcPr>
          <w:p w14:paraId="208071EF"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2.000</w:t>
            </w:r>
          </w:p>
        </w:tc>
      </w:tr>
      <w:tr w:rsidR="000C191E" w14:paraId="1E281FC2" w14:textId="77777777" w:rsidTr="00575F6A">
        <w:trPr>
          <w:trHeight w:val="503"/>
        </w:trPr>
        <w:tc>
          <w:tcPr>
            <w:tcW w:w="2450" w:type="dxa"/>
            <w:vAlign w:val="center"/>
          </w:tcPr>
          <w:p w14:paraId="56510BBF"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14:paraId="7E3C8E1A"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TQA-SA25</w:t>
            </w:r>
          </w:p>
        </w:tc>
        <w:tc>
          <w:tcPr>
            <w:tcW w:w="2196" w:type="dxa"/>
            <w:vAlign w:val="center"/>
          </w:tcPr>
          <w:p w14:paraId="742474FA"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TQA-SA25</w:t>
            </w:r>
          </w:p>
        </w:tc>
        <w:tc>
          <w:tcPr>
            <w:tcW w:w="2196" w:type="dxa"/>
            <w:vAlign w:val="center"/>
          </w:tcPr>
          <w:p w14:paraId="35A88CA3"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TQA-SA25</w:t>
            </w:r>
          </w:p>
        </w:tc>
      </w:tr>
      <w:tr w:rsidR="000C191E" w14:paraId="32333115" w14:textId="77777777" w:rsidTr="00575F6A">
        <w:trPr>
          <w:trHeight w:val="502"/>
        </w:trPr>
        <w:tc>
          <w:tcPr>
            <w:tcW w:w="2450" w:type="dxa"/>
            <w:vAlign w:val="center"/>
          </w:tcPr>
          <w:p w14:paraId="04572774"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14:paraId="1E9135AE"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8.25R15</w:t>
            </w:r>
          </w:p>
        </w:tc>
        <w:tc>
          <w:tcPr>
            <w:tcW w:w="2196" w:type="dxa"/>
            <w:vAlign w:val="center"/>
          </w:tcPr>
          <w:p w14:paraId="43C511F4"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8.25R15</w:t>
            </w:r>
          </w:p>
        </w:tc>
        <w:tc>
          <w:tcPr>
            <w:tcW w:w="2196" w:type="dxa"/>
            <w:vAlign w:val="center"/>
          </w:tcPr>
          <w:p w14:paraId="7A4E8AE3"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8.25R15</w:t>
            </w:r>
          </w:p>
        </w:tc>
      </w:tr>
      <w:tr w:rsidR="000C191E" w14:paraId="53AB2BD4" w14:textId="77777777" w:rsidTr="00575F6A">
        <w:trPr>
          <w:trHeight w:val="503"/>
        </w:trPr>
        <w:tc>
          <w:tcPr>
            <w:tcW w:w="2450" w:type="dxa"/>
            <w:vAlign w:val="center"/>
          </w:tcPr>
          <w:p w14:paraId="70EECDF7"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14:paraId="146066AF"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14:paraId="514FF50E"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14:paraId="0378FDBF"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825</w:t>
            </w:r>
          </w:p>
        </w:tc>
      </w:tr>
      <w:tr w:rsidR="000C191E" w14:paraId="5A92BE9F" w14:textId="77777777" w:rsidTr="00575F6A">
        <w:trPr>
          <w:trHeight w:val="502"/>
        </w:trPr>
        <w:tc>
          <w:tcPr>
            <w:tcW w:w="2450" w:type="dxa"/>
            <w:vAlign w:val="center"/>
          </w:tcPr>
          <w:p w14:paraId="68BD3AA1"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14:paraId="3E7F31CB"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340</w:t>
            </w:r>
          </w:p>
        </w:tc>
        <w:tc>
          <w:tcPr>
            <w:tcW w:w="2196" w:type="dxa"/>
            <w:vAlign w:val="center"/>
          </w:tcPr>
          <w:p w14:paraId="30A60387"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340</w:t>
            </w:r>
          </w:p>
        </w:tc>
        <w:tc>
          <w:tcPr>
            <w:tcW w:w="2196" w:type="dxa"/>
            <w:vAlign w:val="center"/>
          </w:tcPr>
          <w:p w14:paraId="6BE21028"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340</w:t>
            </w:r>
          </w:p>
        </w:tc>
      </w:tr>
      <w:tr w:rsidR="000C191E" w14:paraId="78FD382A" w14:textId="77777777" w:rsidTr="00575F6A">
        <w:trPr>
          <w:trHeight w:val="503"/>
        </w:trPr>
        <w:tc>
          <w:tcPr>
            <w:tcW w:w="2450" w:type="dxa"/>
            <w:vAlign w:val="center"/>
          </w:tcPr>
          <w:p w14:paraId="4AA7CFC6" w14:textId="77777777" w:rsidR="000C191E" w:rsidRDefault="000C191E" w:rsidP="00575F6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14:paraId="22DABBFE"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TQASA-20-SP-2</w:t>
            </w:r>
          </w:p>
        </w:tc>
        <w:tc>
          <w:tcPr>
            <w:tcW w:w="2196" w:type="dxa"/>
            <w:vAlign w:val="center"/>
          </w:tcPr>
          <w:p w14:paraId="3C6AC9AE" w14:textId="77777777" w:rsidR="000C191E" w:rsidRDefault="000C191E" w:rsidP="00575F6A">
            <w:pPr>
              <w:jc w:val="both"/>
              <w:rPr>
                <w:rFonts w:ascii="Helvetica" w:hAnsi="Helvetica"/>
                <w:snapToGrid w:val="0"/>
                <w:sz w:val="22"/>
                <w:lang w:eastAsia="en-US"/>
              </w:rPr>
            </w:pPr>
            <w:r>
              <w:rPr>
                <w:rFonts w:ascii="Helvetica" w:hAnsi="Helvetica"/>
                <w:snapToGrid w:val="0"/>
                <w:sz w:val="22"/>
                <w:lang w:eastAsia="en-US"/>
              </w:rPr>
              <w:t>TQASA-20-SP-2</w:t>
            </w:r>
          </w:p>
        </w:tc>
        <w:tc>
          <w:tcPr>
            <w:tcW w:w="2196" w:type="dxa"/>
            <w:vAlign w:val="center"/>
          </w:tcPr>
          <w:p w14:paraId="67C7D9D9" w14:textId="77777777" w:rsidR="000C191E" w:rsidRDefault="00AE5423" w:rsidP="00575F6A">
            <w:pPr>
              <w:jc w:val="both"/>
              <w:rPr>
                <w:rFonts w:ascii="Helvetica" w:hAnsi="Helvetica"/>
                <w:snapToGrid w:val="0"/>
                <w:sz w:val="22"/>
                <w:lang w:eastAsia="en-US"/>
              </w:rPr>
            </w:pPr>
            <w:r>
              <w:rPr>
                <w:rFonts w:ascii="Helvetica" w:hAnsi="Helvetica"/>
                <w:snapToGrid w:val="0"/>
                <w:sz w:val="22"/>
                <w:lang w:eastAsia="en-US"/>
              </w:rPr>
              <w:t>TQASA-2</w:t>
            </w:r>
            <w:r w:rsidR="000C191E">
              <w:rPr>
                <w:rFonts w:ascii="Helvetica" w:hAnsi="Helvetica"/>
                <w:snapToGrid w:val="0"/>
                <w:sz w:val="22"/>
                <w:lang w:eastAsia="en-US"/>
              </w:rPr>
              <w:t>0-</w:t>
            </w:r>
            <w:r>
              <w:rPr>
                <w:rFonts w:ascii="Helvetica" w:hAnsi="Helvetica"/>
                <w:snapToGrid w:val="0"/>
                <w:sz w:val="22"/>
                <w:lang w:eastAsia="en-US"/>
              </w:rPr>
              <w:t>SP</w:t>
            </w:r>
            <w:r w:rsidR="000C191E">
              <w:rPr>
                <w:rFonts w:ascii="Helvetica" w:hAnsi="Helvetica"/>
                <w:snapToGrid w:val="0"/>
                <w:sz w:val="22"/>
                <w:lang w:eastAsia="en-US"/>
              </w:rPr>
              <w:t>-</w:t>
            </w:r>
            <w:r>
              <w:rPr>
                <w:rFonts w:ascii="Helvetica" w:hAnsi="Helvetica"/>
                <w:snapToGrid w:val="0"/>
                <w:sz w:val="22"/>
                <w:lang w:eastAsia="en-US"/>
              </w:rPr>
              <w:t>2</w:t>
            </w:r>
          </w:p>
        </w:tc>
      </w:tr>
    </w:tbl>
    <w:p w14:paraId="25609766" w14:textId="77777777" w:rsidR="001E5677" w:rsidRDefault="001E5677">
      <w:pPr>
        <w:rPr>
          <w:rFonts w:ascii="Helvetica" w:hAnsi="Helvetica"/>
          <w:snapToGrid w:val="0"/>
          <w:sz w:val="16"/>
          <w:lang w:eastAsia="en-US"/>
        </w:rPr>
      </w:pPr>
    </w:p>
    <w:p w14:paraId="059CEC84" w14:textId="77777777" w:rsidR="001E5677" w:rsidRDefault="001E5677">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196"/>
      </w:tblGrid>
      <w:tr w:rsidR="00E00713" w14:paraId="6266F59A" w14:textId="77777777" w:rsidTr="004F480F">
        <w:tc>
          <w:tcPr>
            <w:tcW w:w="2450" w:type="dxa"/>
            <w:shd w:val="pct25" w:color="auto" w:fill="FFFFFF"/>
          </w:tcPr>
          <w:p w14:paraId="702A29DD" w14:textId="77777777" w:rsidR="00E00713" w:rsidRDefault="00E00713" w:rsidP="004F480F">
            <w:pPr>
              <w:rPr>
                <w:rFonts w:ascii="Helvetica" w:hAnsi="Helvetica"/>
                <w:snapToGrid w:val="0"/>
                <w:sz w:val="22"/>
                <w:lang w:eastAsia="en-US"/>
              </w:rPr>
            </w:pPr>
          </w:p>
        </w:tc>
        <w:tc>
          <w:tcPr>
            <w:tcW w:w="2196" w:type="dxa"/>
          </w:tcPr>
          <w:p w14:paraId="1C95000B"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Variant 7</w:t>
            </w:r>
          </w:p>
        </w:tc>
        <w:tc>
          <w:tcPr>
            <w:tcW w:w="2196" w:type="dxa"/>
          </w:tcPr>
          <w:p w14:paraId="1B2F6A1C"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Variant 8</w:t>
            </w:r>
          </w:p>
        </w:tc>
        <w:tc>
          <w:tcPr>
            <w:tcW w:w="2196" w:type="dxa"/>
          </w:tcPr>
          <w:p w14:paraId="05066BEC"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Variant 9</w:t>
            </w:r>
          </w:p>
        </w:tc>
      </w:tr>
      <w:tr w:rsidR="00E00713" w14:paraId="6686D042" w14:textId="77777777" w:rsidTr="004F480F">
        <w:trPr>
          <w:trHeight w:val="502"/>
        </w:trPr>
        <w:tc>
          <w:tcPr>
            <w:tcW w:w="2450" w:type="dxa"/>
            <w:vAlign w:val="center"/>
          </w:tcPr>
          <w:p w14:paraId="22E90FFB"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14:paraId="6216CD66" w14:textId="77777777" w:rsidR="00E00713" w:rsidRPr="000C191E" w:rsidRDefault="00E00713" w:rsidP="004F480F">
            <w:pPr>
              <w:rPr>
                <w:rFonts w:ascii="Helvetica" w:hAnsi="Helvetica"/>
                <w:snapToGrid w:val="0"/>
                <w:sz w:val="22"/>
                <w:lang w:eastAsia="en-US"/>
              </w:rPr>
            </w:pPr>
            <w:r w:rsidRPr="00E00713">
              <w:rPr>
                <w:rFonts w:ascii="Helvetica" w:hAnsi="Helvetica"/>
                <w:snapToGrid w:val="0"/>
                <w:sz w:val="22"/>
                <w:lang w:eastAsia="en-US"/>
              </w:rPr>
              <w:t>TQA-SFDOL-360-1</w:t>
            </w:r>
          </w:p>
        </w:tc>
        <w:tc>
          <w:tcPr>
            <w:tcW w:w="2196" w:type="dxa"/>
            <w:vAlign w:val="center"/>
          </w:tcPr>
          <w:p w14:paraId="1FD2AB42" w14:textId="77777777" w:rsidR="00E00713" w:rsidRPr="000C191E" w:rsidRDefault="00255C88" w:rsidP="004F480F">
            <w:pPr>
              <w:rPr>
                <w:rFonts w:ascii="Helvetica" w:hAnsi="Helvetica"/>
                <w:snapToGrid w:val="0"/>
                <w:sz w:val="22"/>
                <w:lang w:eastAsia="en-US"/>
              </w:rPr>
            </w:pPr>
            <w:r w:rsidRPr="00255C88">
              <w:rPr>
                <w:rFonts w:ascii="Helvetica" w:hAnsi="Helvetica"/>
                <w:snapToGrid w:val="0"/>
                <w:sz w:val="22"/>
                <w:lang w:eastAsia="en-US"/>
              </w:rPr>
              <w:t>TQA-SFDOL-360-2</w:t>
            </w:r>
          </w:p>
        </w:tc>
        <w:tc>
          <w:tcPr>
            <w:tcW w:w="2196" w:type="dxa"/>
            <w:vAlign w:val="center"/>
          </w:tcPr>
          <w:p w14:paraId="7000B759" w14:textId="77777777" w:rsidR="00E00713" w:rsidRPr="000C191E" w:rsidRDefault="00255C88" w:rsidP="004F480F">
            <w:pPr>
              <w:rPr>
                <w:rFonts w:ascii="Helvetica" w:hAnsi="Helvetica"/>
                <w:snapToGrid w:val="0"/>
                <w:sz w:val="22"/>
                <w:lang w:eastAsia="en-US"/>
              </w:rPr>
            </w:pPr>
            <w:r w:rsidRPr="00255C88">
              <w:rPr>
                <w:rFonts w:ascii="Helvetica" w:hAnsi="Helvetica"/>
                <w:snapToGrid w:val="0"/>
                <w:sz w:val="22"/>
                <w:lang w:eastAsia="en-US"/>
              </w:rPr>
              <w:t>TQA-SFDOL-360-3</w:t>
            </w:r>
          </w:p>
        </w:tc>
      </w:tr>
      <w:tr w:rsidR="00E00713" w14:paraId="3CA1CA2A" w14:textId="77777777" w:rsidTr="004F480F">
        <w:trPr>
          <w:trHeight w:val="502"/>
        </w:trPr>
        <w:tc>
          <w:tcPr>
            <w:tcW w:w="2450" w:type="dxa"/>
            <w:vAlign w:val="center"/>
          </w:tcPr>
          <w:p w14:paraId="5CF068CA"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14:paraId="0DF0EE0B" w14:textId="77777777" w:rsidR="00E00713" w:rsidRDefault="00E00713" w:rsidP="004F480F">
            <w:pPr>
              <w:jc w:val="both"/>
              <w:rPr>
                <w:rFonts w:ascii="Helvetica" w:hAnsi="Helvetica"/>
                <w:snapToGrid w:val="0"/>
                <w:sz w:val="22"/>
                <w:lang w:eastAsia="en-US"/>
              </w:rPr>
            </w:pPr>
            <w:r>
              <w:rPr>
                <w:rFonts w:ascii="Helvetica" w:hAnsi="Helvetica"/>
                <w:snapToGrid w:val="0"/>
                <w:sz w:val="22"/>
                <w:lang w:eastAsia="en-US"/>
              </w:rPr>
              <w:t>1</w:t>
            </w:r>
          </w:p>
        </w:tc>
        <w:tc>
          <w:tcPr>
            <w:tcW w:w="2196" w:type="dxa"/>
            <w:vAlign w:val="center"/>
          </w:tcPr>
          <w:p w14:paraId="6EE8DB9C"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2</w:t>
            </w:r>
          </w:p>
        </w:tc>
        <w:tc>
          <w:tcPr>
            <w:tcW w:w="2196" w:type="dxa"/>
            <w:vAlign w:val="center"/>
          </w:tcPr>
          <w:p w14:paraId="763DD1AD"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3</w:t>
            </w:r>
          </w:p>
        </w:tc>
      </w:tr>
      <w:tr w:rsidR="00E00713" w14:paraId="6F1BCE3E" w14:textId="77777777" w:rsidTr="004F480F">
        <w:trPr>
          <w:trHeight w:val="503"/>
        </w:trPr>
        <w:tc>
          <w:tcPr>
            <w:tcW w:w="2450" w:type="dxa"/>
            <w:vAlign w:val="center"/>
          </w:tcPr>
          <w:p w14:paraId="25D591E3" w14:textId="77777777" w:rsidR="00E00713" w:rsidRDefault="00E00713" w:rsidP="004F480F">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14:paraId="0D4A8922" w14:textId="77777777" w:rsidR="00E00713" w:rsidRDefault="00E00713" w:rsidP="004F480F">
            <w:pPr>
              <w:jc w:val="both"/>
              <w:rPr>
                <w:rFonts w:ascii="Helvetica" w:hAnsi="Helvetica"/>
                <w:snapToGrid w:val="0"/>
                <w:sz w:val="22"/>
                <w:lang w:eastAsia="en-US"/>
              </w:rPr>
            </w:pPr>
            <w:r>
              <w:rPr>
                <w:rFonts w:ascii="Helvetica" w:hAnsi="Helvetica"/>
                <w:snapToGrid w:val="0"/>
                <w:sz w:val="22"/>
                <w:lang w:eastAsia="en-US"/>
              </w:rPr>
              <w:t>U/Slung</w:t>
            </w:r>
          </w:p>
        </w:tc>
        <w:tc>
          <w:tcPr>
            <w:tcW w:w="2196" w:type="dxa"/>
            <w:vAlign w:val="center"/>
          </w:tcPr>
          <w:p w14:paraId="7F7BA4C1"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U/Slung</w:t>
            </w:r>
          </w:p>
        </w:tc>
        <w:tc>
          <w:tcPr>
            <w:tcW w:w="2196" w:type="dxa"/>
            <w:vAlign w:val="center"/>
          </w:tcPr>
          <w:p w14:paraId="456C8449"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U/Slung</w:t>
            </w:r>
          </w:p>
        </w:tc>
      </w:tr>
      <w:tr w:rsidR="00E00713" w14:paraId="53A6C8BF" w14:textId="77777777" w:rsidTr="004F480F">
        <w:trPr>
          <w:trHeight w:val="502"/>
        </w:trPr>
        <w:tc>
          <w:tcPr>
            <w:tcW w:w="2450" w:type="dxa"/>
            <w:vAlign w:val="center"/>
          </w:tcPr>
          <w:p w14:paraId="18C405AE"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14:paraId="331AA014" w14:textId="77777777" w:rsidR="00E00713" w:rsidRDefault="00E00713" w:rsidP="004F480F">
            <w:pPr>
              <w:jc w:val="both"/>
              <w:rPr>
                <w:rFonts w:ascii="Helvetica" w:hAnsi="Helvetica"/>
                <w:snapToGrid w:val="0"/>
                <w:sz w:val="22"/>
                <w:lang w:eastAsia="en-US"/>
              </w:rPr>
            </w:pPr>
            <w:r>
              <w:rPr>
                <w:rFonts w:ascii="Helvetica" w:hAnsi="Helvetica"/>
                <w:snapToGrid w:val="0"/>
                <w:sz w:val="22"/>
                <w:lang w:eastAsia="en-US"/>
              </w:rPr>
              <w:t>0.000</w:t>
            </w:r>
          </w:p>
        </w:tc>
        <w:tc>
          <w:tcPr>
            <w:tcW w:w="2196" w:type="dxa"/>
            <w:vAlign w:val="center"/>
          </w:tcPr>
          <w:p w14:paraId="1F7BFE21"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2.000</w:t>
            </w:r>
          </w:p>
        </w:tc>
        <w:tc>
          <w:tcPr>
            <w:tcW w:w="2196" w:type="dxa"/>
            <w:vAlign w:val="center"/>
          </w:tcPr>
          <w:p w14:paraId="72D0E9D0"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3.200</w:t>
            </w:r>
          </w:p>
        </w:tc>
      </w:tr>
      <w:tr w:rsidR="00E00713" w14:paraId="36953378" w14:textId="77777777" w:rsidTr="004F480F">
        <w:trPr>
          <w:trHeight w:val="503"/>
        </w:trPr>
        <w:tc>
          <w:tcPr>
            <w:tcW w:w="2450" w:type="dxa"/>
            <w:vAlign w:val="center"/>
          </w:tcPr>
          <w:p w14:paraId="40702EB7"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14:paraId="2ABCE877" w14:textId="77777777" w:rsidR="00E00713" w:rsidRDefault="00E00713" w:rsidP="004F480F">
            <w:pPr>
              <w:jc w:val="both"/>
              <w:rPr>
                <w:rFonts w:ascii="Helvetica" w:hAnsi="Helvetica"/>
                <w:snapToGrid w:val="0"/>
                <w:sz w:val="22"/>
                <w:lang w:eastAsia="en-US"/>
              </w:rPr>
            </w:pPr>
            <w:r w:rsidRPr="00E00713">
              <w:rPr>
                <w:rFonts w:ascii="Helvetica" w:hAnsi="Helvetica"/>
                <w:snapToGrid w:val="0"/>
                <w:sz w:val="22"/>
                <w:lang w:eastAsia="en-US"/>
              </w:rPr>
              <w:t>TQA-SA45</w:t>
            </w:r>
          </w:p>
        </w:tc>
        <w:tc>
          <w:tcPr>
            <w:tcW w:w="2196" w:type="dxa"/>
            <w:vAlign w:val="center"/>
          </w:tcPr>
          <w:p w14:paraId="2C2EE9BC" w14:textId="77777777" w:rsidR="00E00713" w:rsidRDefault="00255C88" w:rsidP="004F480F">
            <w:pPr>
              <w:jc w:val="both"/>
              <w:rPr>
                <w:rFonts w:ascii="Helvetica" w:hAnsi="Helvetica"/>
                <w:snapToGrid w:val="0"/>
                <w:sz w:val="22"/>
                <w:lang w:eastAsia="en-US"/>
              </w:rPr>
            </w:pPr>
            <w:r w:rsidRPr="00255C88">
              <w:rPr>
                <w:rFonts w:ascii="Helvetica" w:hAnsi="Helvetica"/>
                <w:snapToGrid w:val="0"/>
                <w:sz w:val="22"/>
                <w:lang w:eastAsia="en-US"/>
              </w:rPr>
              <w:t>TQA-SA45</w:t>
            </w:r>
          </w:p>
        </w:tc>
        <w:tc>
          <w:tcPr>
            <w:tcW w:w="2196" w:type="dxa"/>
            <w:vAlign w:val="center"/>
          </w:tcPr>
          <w:p w14:paraId="1EC9963C" w14:textId="77777777" w:rsidR="00E00713" w:rsidRDefault="00255C88" w:rsidP="004F480F">
            <w:pPr>
              <w:jc w:val="both"/>
              <w:rPr>
                <w:rFonts w:ascii="Helvetica" w:hAnsi="Helvetica"/>
                <w:snapToGrid w:val="0"/>
                <w:sz w:val="22"/>
                <w:lang w:eastAsia="en-US"/>
              </w:rPr>
            </w:pPr>
            <w:r w:rsidRPr="00255C88">
              <w:rPr>
                <w:rFonts w:ascii="Helvetica" w:hAnsi="Helvetica"/>
                <w:snapToGrid w:val="0"/>
                <w:sz w:val="22"/>
                <w:lang w:eastAsia="en-US"/>
              </w:rPr>
              <w:t>TQA-SA45</w:t>
            </w:r>
          </w:p>
        </w:tc>
      </w:tr>
      <w:tr w:rsidR="00E00713" w14:paraId="3222C3A5" w14:textId="77777777" w:rsidTr="004F480F">
        <w:trPr>
          <w:trHeight w:val="502"/>
        </w:trPr>
        <w:tc>
          <w:tcPr>
            <w:tcW w:w="2450" w:type="dxa"/>
            <w:vAlign w:val="center"/>
          </w:tcPr>
          <w:p w14:paraId="14E45ADD"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14:paraId="177E82B7" w14:textId="77777777" w:rsidR="00E00713" w:rsidRDefault="00E00713" w:rsidP="004F480F">
            <w:pPr>
              <w:jc w:val="both"/>
              <w:rPr>
                <w:rFonts w:ascii="Helvetica" w:hAnsi="Helvetica"/>
                <w:snapToGrid w:val="0"/>
                <w:sz w:val="22"/>
                <w:lang w:eastAsia="en-US"/>
              </w:rPr>
            </w:pPr>
            <w:r w:rsidRPr="00E00713">
              <w:rPr>
                <w:rFonts w:ascii="Helvetica" w:hAnsi="Helvetica"/>
                <w:snapToGrid w:val="0"/>
                <w:sz w:val="22"/>
                <w:lang w:eastAsia="en-US"/>
              </w:rPr>
              <w:t>265/75R19.5</w:t>
            </w:r>
          </w:p>
        </w:tc>
        <w:tc>
          <w:tcPr>
            <w:tcW w:w="2196" w:type="dxa"/>
            <w:vAlign w:val="center"/>
          </w:tcPr>
          <w:p w14:paraId="6B696352" w14:textId="77777777" w:rsidR="00E00713" w:rsidRDefault="00255C88" w:rsidP="004F480F">
            <w:pPr>
              <w:jc w:val="both"/>
              <w:rPr>
                <w:rFonts w:ascii="Helvetica" w:hAnsi="Helvetica"/>
                <w:snapToGrid w:val="0"/>
                <w:sz w:val="22"/>
                <w:lang w:eastAsia="en-US"/>
              </w:rPr>
            </w:pPr>
            <w:r w:rsidRPr="00255C88">
              <w:rPr>
                <w:rFonts w:ascii="Helvetica" w:hAnsi="Helvetica"/>
                <w:snapToGrid w:val="0"/>
                <w:sz w:val="22"/>
                <w:lang w:eastAsia="en-US"/>
              </w:rPr>
              <w:t>265/75R19.5</w:t>
            </w:r>
          </w:p>
        </w:tc>
        <w:tc>
          <w:tcPr>
            <w:tcW w:w="2196" w:type="dxa"/>
            <w:vAlign w:val="center"/>
          </w:tcPr>
          <w:p w14:paraId="45142D83" w14:textId="77777777" w:rsidR="00E00713" w:rsidRDefault="00255C88" w:rsidP="004F480F">
            <w:pPr>
              <w:jc w:val="both"/>
              <w:rPr>
                <w:rFonts w:ascii="Helvetica" w:hAnsi="Helvetica"/>
                <w:snapToGrid w:val="0"/>
                <w:sz w:val="22"/>
                <w:lang w:eastAsia="en-US"/>
              </w:rPr>
            </w:pPr>
            <w:r w:rsidRPr="00255C88">
              <w:rPr>
                <w:rFonts w:ascii="Helvetica" w:hAnsi="Helvetica"/>
                <w:snapToGrid w:val="0"/>
                <w:sz w:val="22"/>
                <w:lang w:eastAsia="en-US"/>
              </w:rPr>
              <w:t>265/75R19.5</w:t>
            </w:r>
          </w:p>
        </w:tc>
      </w:tr>
      <w:tr w:rsidR="00E00713" w14:paraId="412B45B0" w14:textId="77777777" w:rsidTr="004F480F">
        <w:trPr>
          <w:trHeight w:val="503"/>
        </w:trPr>
        <w:tc>
          <w:tcPr>
            <w:tcW w:w="2450" w:type="dxa"/>
            <w:vAlign w:val="center"/>
          </w:tcPr>
          <w:p w14:paraId="7AB86E99"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14:paraId="1077E5BC" w14:textId="77777777" w:rsidR="00E00713" w:rsidRDefault="00E00713" w:rsidP="004F480F">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14:paraId="62B52467"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14:paraId="5A426BB8"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825</w:t>
            </w:r>
          </w:p>
        </w:tc>
      </w:tr>
      <w:tr w:rsidR="00E00713" w14:paraId="3E02A194" w14:textId="77777777" w:rsidTr="004F480F">
        <w:trPr>
          <w:trHeight w:val="502"/>
        </w:trPr>
        <w:tc>
          <w:tcPr>
            <w:tcW w:w="2450" w:type="dxa"/>
            <w:vAlign w:val="center"/>
          </w:tcPr>
          <w:p w14:paraId="341D5498"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14:paraId="64431505" w14:textId="77777777" w:rsidR="00E00713" w:rsidRDefault="00E00713" w:rsidP="004F480F">
            <w:pPr>
              <w:jc w:val="both"/>
              <w:rPr>
                <w:rFonts w:ascii="Helvetica" w:hAnsi="Helvetica"/>
                <w:snapToGrid w:val="0"/>
                <w:sz w:val="22"/>
                <w:lang w:eastAsia="en-US"/>
              </w:rPr>
            </w:pPr>
            <w:r>
              <w:rPr>
                <w:rFonts w:ascii="Helvetica" w:hAnsi="Helvetica"/>
                <w:snapToGrid w:val="0"/>
                <w:sz w:val="22"/>
                <w:lang w:eastAsia="en-US"/>
              </w:rPr>
              <w:t>266</w:t>
            </w:r>
          </w:p>
        </w:tc>
        <w:tc>
          <w:tcPr>
            <w:tcW w:w="2196" w:type="dxa"/>
            <w:vAlign w:val="center"/>
          </w:tcPr>
          <w:p w14:paraId="7C8A5DCB"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266</w:t>
            </w:r>
          </w:p>
        </w:tc>
        <w:tc>
          <w:tcPr>
            <w:tcW w:w="2196" w:type="dxa"/>
            <w:vAlign w:val="center"/>
          </w:tcPr>
          <w:p w14:paraId="633D340C" w14:textId="77777777" w:rsidR="00E00713" w:rsidRDefault="00255C88" w:rsidP="004F480F">
            <w:pPr>
              <w:jc w:val="both"/>
              <w:rPr>
                <w:rFonts w:ascii="Helvetica" w:hAnsi="Helvetica"/>
                <w:snapToGrid w:val="0"/>
                <w:sz w:val="22"/>
                <w:lang w:eastAsia="en-US"/>
              </w:rPr>
            </w:pPr>
            <w:r>
              <w:rPr>
                <w:rFonts w:ascii="Helvetica" w:hAnsi="Helvetica"/>
                <w:snapToGrid w:val="0"/>
                <w:sz w:val="22"/>
                <w:lang w:eastAsia="en-US"/>
              </w:rPr>
              <w:t>266</w:t>
            </w:r>
          </w:p>
        </w:tc>
      </w:tr>
      <w:tr w:rsidR="00E00713" w14:paraId="417EE507" w14:textId="77777777" w:rsidTr="004F480F">
        <w:trPr>
          <w:trHeight w:val="503"/>
        </w:trPr>
        <w:tc>
          <w:tcPr>
            <w:tcW w:w="2450" w:type="dxa"/>
            <w:vAlign w:val="center"/>
          </w:tcPr>
          <w:p w14:paraId="05FD6FDA" w14:textId="77777777" w:rsidR="00E00713" w:rsidRDefault="00E00713" w:rsidP="004F480F">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14:paraId="66B8C3CD" w14:textId="77777777" w:rsidR="00E00713" w:rsidRDefault="00E00713" w:rsidP="004F480F">
            <w:pPr>
              <w:jc w:val="both"/>
              <w:rPr>
                <w:rFonts w:ascii="Helvetica" w:hAnsi="Helvetica"/>
                <w:snapToGrid w:val="0"/>
                <w:sz w:val="22"/>
                <w:lang w:eastAsia="en-US"/>
              </w:rPr>
            </w:pPr>
            <w:r w:rsidRPr="00E00713">
              <w:rPr>
                <w:rFonts w:ascii="Helvetica" w:hAnsi="Helvetica"/>
                <w:snapToGrid w:val="0"/>
                <w:sz w:val="22"/>
                <w:lang w:eastAsia="en-US"/>
              </w:rPr>
              <w:t>TQA-SFDOL-360-1</w:t>
            </w:r>
          </w:p>
        </w:tc>
        <w:tc>
          <w:tcPr>
            <w:tcW w:w="2196" w:type="dxa"/>
            <w:vAlign w:val="center"/>
          </w:tcPr>
          <w:p w14:paraId="593C85DC" w14:textId="77777777" w:rsidR="00E00713" w:rsidRDefault="00255C88" w:rsidP="004F480F">
            <w:pPr>
              <w:jc w:val="both"/>
              <w:rPr>
                <w:rFonts w:ascii="Helvetica" w:hAnsi="Helvetica"/>
                <w:snapToGrid w:val="0"/>
                <w:sz w:val="22"/>
                <w:lang w:eastAsia="en-US"/>
              </w:rPr>
            </w:pPr>
            <w:r w:rsidRPr="00255C88">
              <w:rPr>
                <w:rFonts w:ascii="Helvetica" w:hAnsi="Helvetica"/>
                <w:snapToGrid w:val="0"/>
                <w:sz w:val="22"/>
                <w:lang w:eastAsia="en-US"/>
              </w:rPr>
              <w:t>TQA-SFDOL-360-1</w:t>
            </w:r>
          </w:p>
        </w:tc>
        <w:tc>
          <w:tcPr>
            <w:tcW w:w="2196" w:type="dxa"/>
            <w:vAlign w:val="center"/>
          </w:tcPr>
          <w:p w14:paraId="01E82277" w14:textId="77777777" w:rsidR="00E00713" w:rsidRDefault="00255C88" w:rsidP="004F480F">
            <w:pPr>
              <w:jc w:val="both"/>
              <w:rPr>
                <w:rFonts w:ascii="Helvetica" w:hAnsi="Helvetica"/>
                <w:snapToGrid w:val="0"/>
                <w:sz w:val="22"/>
                <w:lang w:eastAsia="en-US"/>
              </w:rPr>
            </w:pPr>
            <w:r w:rsidRPr="00255C88">
              <w:rPr>
                <w:rFonts w:ascii="Helvetica" w:hAnsi="Helvetica"/>
                <w:snapToGrid w:val="0"/>
                <w:sz w:val="22"/>
                <w:lang w:eastAsia="en-US"/>
              </w:rPr>
              <w:t>TQA-SFDOL-360-1</w:t>
            </w:r>
          </w:p>
        </w:tc>
      </w:tr>
    </w:tbl>
    <w:p w14:paraId="3C25276B" w14:textId="77777777" w:rsidR="001E5677" w:rsidRDefault="001E5677">
      <w:pPr>
        <w:rPr>
          <w:rFonts w:ascii="Helvetica" w:hAnsi="Helvetica"/>
          <w:snapToGrid w:val="0"/>
          <w:sz w:val="16"/>
          <w:lang w:eastAsia="en-US"/>
        </w:rPr>
      </w:pPr>
    </w:p>
    <w:p w14:paraId="78661799" w14:textId="77777777" w:rsidR="001E5677" w:rsidRDefault="001E5677">
      <w:pPr>
        <w:rPr>
          <w:rFonts w:ascii="Helvetica" w:hAnsi="Helvetica"/>
          <w:snapToGrid w:val="0"/>
          <w:sz w:val="16"/>
          <w:lang w:eastAsia="en-US"/>
        </w:rPr>
      </w:pPr>
    </w:p>
    <w:p w14:paraId="7FA43FB7" w14:textId="77777777" w:rsidR="001E5677" w:rsidRDefault="001E5677">
      <w:pPr>
        <w:rPr>
          <w:rFonts w:ascii="Helvetica" w:hAnsi="Helvetica"/>
          <w:snapToGrid w:val="0"/>
          <w:sz w:val="22"/>
          <w:lang w:eastAsia="en-US"/>
        </w:rPr>
      </w:pPr>
    </w:p>
    <w:p w14:paraId="5B2D487D" w14:textId="77777777" w:rsidR="00255C88" w:rsidRDefault="00255C88">
      <w:pPr>
        <w:rPr>
          <w:rFonts w:ascii="Helvetica" w:hAnsi="Helvetica"/>
          <w:snapToGrid w:val="0"/>
          <w:sz w:val="22"/>
          <w:lang w:eastAsia="en-US"/>
        </w:rPr>
      </w:pPr>
    </w:p>
    <w:p w14:paraId="7342CABC" w14:textId="77777777" w:rsidR="00255C88" w:rsidRPr="00A83B53" w:rsidRDefault="00255C88" w:rsidP="00255C88">
      <w:pPr>
        <w:rPr>
          <w:snapToGrid w:val="0"/>
          <w:sz w:val="22"/>
          <w:szCs w:val="22"/>
          <w:lang w:eastAsia="en-US"/>
        </w:rPr>
      </w:pPr>
      <w:r w:rsidRPr="00A83B53">
        <w:rPr>
          <w:snapToGrid w:val="0"/>
          <w:sz w:val="22"/>
          <w:szCs w:val="22"/>
          <w:lang w:eastAsia="en-US"/>
        </w:rPr>
        <w:t>…………………………………………….</w:t>
      </w:r>
    </w:p>
    <w:p w14:paraId="64687AA4" w14:textId="77777777" w:rsidR="00255C88" w:rsidRDefault="00255C88" w:rsidP="00255C88">
      <w:pPr>
        <w:rPr>
          <w:snapToGrid w:val="0"/>
          <w:sz w:val="22"/>
          <w:szCs w:val="22"/>
          <w:lang w:eastAsia="en-US"/>
        </w:rPr>
      </w:pPr>
      <w:r>
        <w:rPr>
          <w:snapToGrid w:val="0"/>
          <w:sz w:val="22"/>
          <w:szCs w:val="22"/>
          <w:lang w:eastAsia="en-US"/>
        </w:rPr>
        <w:t>Umesh Shamdasani</w:t>
      </w:r>
    </w:p>
    <w:p w14:paraId="1735D899" w14:textId="77777777" w:rsidR="00255C88" w:rsidRPr="00A83B53" w:rsidRDefault="00255C88" w:rsidP="00255C88">
      <w:pPr>
        <w:rPr>
          <w:snapToGrid w:val="0"/>
          <w:sz w:val="22"/>
          <w:szCs w:val="22"/>
          <w:lang w:eastAsia="en-US"/>
        </w:rPr>
      </w:pPr>
      <w:r>
        <w:rPr>
          <w:snapToGrid w:val="0"/>
          <w:sz w:val="22"/>
          <w:szCs w:val="22"/>
          <w:lang w:eastAsia="en-US"/>
        </w:rPr>
        <w:t>Director of Technical Assessment and Approvals team</w:t>
      </w:r>
    </w:p>
    <w:p w14:paraId="07C31218" w14:textId="77777777" w:rsidR="00255C88" w:rsidRPr="00A83B53" w:rsidRDefault="00255C88" w:rsidP="00255C88">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p w14:paraId="6199D226" w14:textId="77777777" w:rsidR="001E5677" w:rsidRPr="003E7F92" w:rsidRDefault="00255C88" w:rsidP="00255C88">
      <w:pPr>
        <w:rPr>
          <w:sz w:val="22"/>
          <w:szCs w:val="22"/>
        </w:rPr>
      </w:pPr>
      <w:r>
        <w:rPr>
          <w:sz w:val="22"/>
          <w:szCs w:val="22"/>
        </w:rPr>
        <w:tab/>
      </w:r>
      <w:r w:rsidRPr="00A83B53">
        <w:rPr>
          <w:sz w:val="22"/>
          <w:szCs w:val="22"/>
        </w:rPr>
        <w:t xml:space="preserve"> </w:t>
      </w:r>
      <w:r>
        <w:rPr>
          <w:sz w:val="22"/>
          <w:szCs w:val="22"/>
        </w:rPr>
        <w:t>February</w:t>
      </w:r>
      <w:r w:rsidRPr="00A83B53">
        <w:rPr>
          <w:sz w:val="22"/>
          <w:szCs w:val="22"/>
        </w:rPr>
        <w:t xml:space="preserve"> 202</w:t>
      </w:r>
      <w:r>
        <w:rPr>
          <w:sz w:val="22"/>
          <w:szCs w:val="22"/>
        </w:rPr>
        <w:t>2</w:t>
      </w:r>
    </w:p>
    <w:sectPr w:rsidR="001E5677" w:rsidRPr="003E7F92">
      <w:headerReference w:type="default" r:id="rId7"/>
      <w:footerReference w:type="even" r:id="rId8"/>
      <w:footerReference w:type="default" r:id="rId9"/>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09F08" w14:textId="77777777" w:rsidR="00742E12" w:rsidRDefault="00742E12">
      <w:r>
        <w:separator/>
      </w:r>
    </w:p>
  </w:endnote>
  <w:endnote w:type="continuationSeparator" w:id="0">
    <w:p w14:paraId="141A28EC" w14:textId="77777777" w:rsidR="00742E12" w:rsidRDefault="0074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968E" w14:textId="77777777"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229">
      <w:rPr>
        <w:rStyle w:val="PageNumber"/>
        <w:noProof/>
      </w:rPr>
      <w:t>3</w:t>
    </w:r>
    <w:r>
      <w:rPr>
        <w:rStyle w:val="PageNumber"/>
      </w:rPr>
      <w:fldChar w:fldCharType="end"/>
    </w:r>
  </w:p>
  <w:p w14:paraId="74597670" w14:textId="77777777" w:rsidR="001E5677" w:rsidRDefault="001E5677">
    <w:pPr>
      <w:pStyle w:val="Footer"/>
      <w:ind w:right="360"/>
    </w:pPr>
  </w:p>
  <w:p w14:paraId="27219103" w14:textId="77777777" w:rsidR="001E5677" w:rsidRDefault="001E56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01B0" w14:textId="77777777" w:rsidR="001E5677" w:rsidRDefault="00631BFF"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sidR="00E23229">
      <w:rPr>
        <w:noProof/>
      </w:rPr>
      <w:t>3</w:t>
    </w:r>
    <w:r>
      <w:fldChar w:fldCharType="end"/>
    </w:r>
    <w:r>
      <w:t xml:space="preserve"> of </w:t>
    </w:r>
    <w:r w:rsidR="00806964">
      <w:fldChar w:fldCharType="begin"/>
    </w:r>
    <w:r w:rsidR="00806964">
      <w:instrText xml:space="preserve"> NUMPAGES </w:instrText>
    </w:r>
    <w:r w:rsidR="00806964">
      <w:fldChar w:fldCharType="separate"/>
    </w:r>
    <w:r w:rsidR="00E23229">
      <w:rPr>
        <w:noProof/>
      </w:rPr>
      <w:t>3</w:t>
    </w:r>
    <w:r w:rsidR="00806964">
      <w:rPr>
        <w:noProof/>
      </w:rPr>
      <w:fldChar w:fldCharType="end"/>
    </w:r>
  </w:p>
  <w:p w14:paraId="4D5E8CBC" w14:textId="77777777" w:rsidR="001E5677" w:rsidRDefault="001E5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DD612" w14:textId="77777777" w:rsidR="00742E12" w:rsidRDefault="00742E12">
      <w:r>
        <w:separator/>
      </w:r>
    </w:p>
  </w:footnote>
  <w:footnote w:type="continuationSeparator" w:id="0">
    <w:p w14:paraId="3AC5B3F2" w14:textId="77777777" w:rsidR="00742E12" w:rsidRDefault="0074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87E7" w14:textId="77777777" w:rsidR="001E5677" w:rsidRDefault="001E5677">
    <w:pPr>
      <w:pStyle w:val="Header"/>
      <w:ind w:left="-964" w:right="-964"/>
      <w:jc w:val="right"/>
      <w:rPr>
        <w:sz w:val="14"/>
      </w:rPr>
    </w:pPr>
  </w:p>
  <w:p w14:paraId="12515E32" w14:textId="77777777" w:rsidR="001E5677" w:rsidRDefault="001E5677">
    <w:pPr>
      <w:pStyle w:val="Header"/>
      <w:ind w:left="-964" w:right="-964"/>
      <w:rPr>
        <w:sz w:val="14"/>
      </w:rPr>
    </w:pPr>
    <w:r>
      <w:t xml:space="preserve">                   </w:t>
    </w:r>
    <w:r w:rsidR="00806964">
      <w:rPr>
        <w:noProof/>
      </w:rPr>
      <w:pict w14:anchorId="1EE4A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95.5pt;height:63pt;visibility:visible;mso-wrap-style:square">
          <v:imagedata r:id="rId1" o:title=""/>
        </v:shape>
      </w:pict>
    </w:r>
    <w:r>
      <w:rPr>
        <w:sz w:val="14"/>
      </w:rPr>
      <w:tab/>
    </w:r>
    <w:r>
      <w:rPr>
        <w:sz w:val="14"/>
      </w:rPr>
      <w:tab/>
    </w:r>
    <w:bookmarkStart w:id="1" w:name="Y2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123"/>
    <w:rsid w:val="000162BB"/>
    <w:rsid w:val="000770DA"/>
    <w:rsid w:val="000C191E"/>
    <w:rsid w:val="000E2D12"/>
    <w:rsid w:val="001E5677"/>
    <w:rsid w:val="001E6ABB"/>
    <w:rsid w:val="00255C88"/>
    <w:rsid w:val="002D5D75"/>
    <w:rsid w:val="00320673"/>
    <w:rsid w:val="003E7F92"/>
    <w:rsid w:val="00544C2A"/>
    <w:rsid w:val="00565CAB"/>
    <w:rsid w:val="00567A30"/>
    <w:rsid w:val="00575F6A"/>
    <w:rsid w:val="005818B9"/>
    <w:rsid w:val="005969DA"/>
    <w:rsid w:val="00603CCE"/>
    <w:rsid w:val="006104D5"/>
    <w:rsid w:val="006231D9"/>
    <w:rsid w:val="006242AE"/>
    <w:rsid w:val="00630CEA"/>
    <w:rsid w:val="00631BFF"/>
    <w:rsid w:val="00633A61"/>
    <w:rsid w:val="00667CB3"/>
    <w:rsid w:val="00742E12"/>
    <w:rsid w:val="007A1730"/>
    <w:rsid w:val="00806964"/>
    <w:rsid w:val="008E06A0"/>
    <w:rsid w:val="0093434C"/>
    <w:rsid w:val="00971CCE"/>
    <w:rsid w:val="009A4A7B"/>
    <w:rsid w:val="009A7522"/>
    <w:rsid w:val="009E58A9"/>
    <w:rsid w:val="00A374ED"/>
    <w:rsid w:val="00A85DE4"/>
    <w:rsid w:val="00AE5423"/>
    <w:rsid w:val="00B471B4"/>
    <w:rsid w:val="00BB7975"/>
    <w:rsid w:val="00BD63D7"/>
    <w:rsid w:val="00BE1195"/>
    <w:rsid w:val="00BF66BE"/>
    <w:rsid w:val="00D079D3"/>
    <w:rsid w:val="00DE794E"/>
    <w:rsid w:val="00E00713"/>
    <w:rsid w:val="00E05699"/>
    <w:rsid w:val="00E23229"/>
    <w:rsid w:val="00E73584"/>
    <w:rsid w:val="00F04123"/>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14:docId w14:val="1162A9C6"/>
  <w15:chartTrackingRefBased/>
  <w15:docId w15:val="{4CA29A7A-5046-4536-8C6D-E1C9117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0713"/>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567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735</Words>
  <Characters>4192</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mlawrence</dc:creator>
  <cp:keywords/>
  <dc:description/>
  <cp:lastModifiedBy>THATCHER Rohan</cp:lastModifiedBy>
  <cp:revision>7</cp:revision>
  <cp:lastPrinted>2022-02-21T04:39:00Z</cp:lastPrinted>
  <dcterms:created xsi:type="dcterms:W3CDTF">2022-02-09T06:12:00Z</dcterms:created>
  <dcterms:modified xsi:type="dcterms:W3CDTF">2022-02-28T00:15:00Z</dcterms:modified>
</cp:coreProperties>
</file>