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F133" w14:textId="77777777" w:rsidR="008456D5" w:rsidRDefault="007A05BE" w:rsidP="00450D0E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A6A599B" wp14:editId="2CFC4ABA">
            <wp:simplePos x="647700" y="752475"/>
            <wp:positionH relativeFrom="column">
              <wp:align>left</wp:align>
            </wp:positionH>
            <wp:positionV relativeFrom="paragraph">
              <wp:align>top</wp:align>
            </wp:positionV>
            <wp:extent cx="3150000" cy="669887"/>
            <wp:effectExtent l="0" t="0" r="0" b="0"/>
            <wp:wrapSquare wrapText="bothSides"/>
            <wp:docPr id="5" name="Picture 5" descr="Department of Infrastructure, transport, Regional Development and Communications" title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ITRDC_Inline_revers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00" cy="669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52"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902EF7E" w14:textId="77777777" w:rsidR="00F26248" w:rsidRPr="00F82652" w:rsidRDefault="00C0338A" w:rsidP="00071A76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60AA96EE" w14:textId="77777777" w:rsidR="002309F3" w:rsidRPr="002309F3" w:rsidRDefault="00C0338A" w:rsidP="002309F3">
      <w:pPr>
        <w:pStyle w:val="Heading2"/>
      </w:pPr>
      <w:r>
        <w:t>Appointments</w:t>
      </w:r>
    </w:p>
    <w:p w14:paraId="0B6D005B" w14:textId="1C02E131" w:rsidR="00BF7497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 and Communications portfolio Governme</w:t>
      </w:r>
      <w:r w:rsidR="006F0923">
        <w:rPr>
          <w:sz w:val="24"/>
          <w:szCs w:val="24"/>
        </w:rPr>
        <w:t xml:space="preserve">nt appointments for the period 4 May </w:t>
      </w:r>
      <w:r w:rsidRPr="00F82652">
        <w:rPr>
          <w:sz w:val="24"/>
          <w:szCs w:val="24"/>
        </w:rPr>
        <w:t>2021 to 3</w:t>
      </w:r>
      <w:r w:rsidR="006F0923">
        <w:rPr>
          <w:sz w:val="24"/>
          <w:szCs w:val="24"/>
        </w:rPr>
        <w:t>0</w:t>
      </w:r>
      <w:r w:rsidRPr="00F82652">
        <w:rPr>
          <w:sz w:val="24"/>
          <w:szCs w:val="24"/>
        </w:rPr>
        <w:t xml:space="preserve"> </w:t>
      </w:r>
      <w:r w:rsidR="006F0923">
        <w:rPr>
          <w:sz w:val="24"/>
          <w:szCs w:val="24"/>
        </w:rPr>
        <w:t>September</w:t>
      </w:r>
      <w:r w:rsidRPr="00F82652">
        <w:rPr>
          <w:sz w:val="24"/>
          <w:szCs w:val="24"/>
        </w:rPr>
        <w:t xml:space="preserve"> 2021</w:t>
      </w:r>
    </w:p>
    <w:tbl>
      <w:tblPr>
        <w:tblStyle w:val="DefaultTable1"/>
        <w:tblW w:w="10321" w:type="dxa"/>
        <w:tblInd w:w="-1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07"/>
        <w:gridCol w:w="31"/>
        <w:gridCol w:w="1979"/>
        <w:gridCol w:w="1415"/>
        <w:gridCol w:w="1304"/>
        <w:gridCol w:w="1857"/>
        <w:gridCol w:w="1228"/>
      </w:tblGrid>
      <w:tr w:rsidR="00AD13FD" w14:paraId="50206817" w14:textId="77777777" w:rsidTr="00343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vAlign w:val="center"/>
          </w:tcPr>
          <w:p w14:paraId="6FB35901" w14:textId="77777777" w:rsidR="00F846F0" w:rsidRPr="00F40650" w:rsidRDefault="00F846F0" w:rsidP="009E07A6">
            <w:r w:rsidRPr="00F40650">
              <w:t>Appointee</w:t>
            </w:r>
          </w:p>
        </w:tc>
        <w:tc>
          <w:tcPr>
            <w:tcW w:w="2010" w:type="dxa"/>
            <w:gridSpan w:val="2"/>
            <w:vAlign w:val="center"/>
          </w:tcPr>
          <w:p w14:paraId="4E6A732C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Position</w:t>
            </w:r>
          </w:p>
        </w:tc>
        <w:tc>
          <w:tcPr>
            <w:tcW w:w="1415" w:type="dxa"/>
            <w:vAlign w:val="center"/>
          </w:tcPr>
          <w:p w14:paraId="64D149E8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Start Date</w:t>
            </w:r>
          </w:p>
        </w:tc>
        <w:tc>
          <w:tcPr>
            <w:tcW w:w="1304" w:type="dxa"/>
            <w:vAlign w:val="center"/>
          </w:tcPr>
          <w:p w14:paraId="4C0D2AD6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End date</w:t>
            </w:r>
          </w:p>
        </w:tc>
        <w:tc>
          <w:tcPr>
            <w:tcW w:w="1857" w:type="dxa"/>
            <w:vAlign w:val="center"/>
          </w:tcPr>
          <w:p w14:paraId="3031409D" w14:textId="77777777" w:rsidR="00F846F0" w:rsidRPr="00F4065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Remuneration</w:t>
            </w:r>
          </w:p>
        </w:tc>
        <w:tc>
          <w:tcPr>
            <w:tcW w:w="1228" w:type="dxa"/>
            <w:vAlign w:val="center"/>
          </w:tcPr>
          <w:p w14:paraId="6C889DF3" w14:textId="77777777" w:rsidR="00F846F0" w:rsidRDefault="00F846F0" w:rsidP="009E07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650">
              <w:t>Place of Residence</w:t>
            </w:r>
          </w:p>
        </w:tc>
      </w:tr>
      <w:tr w:rsidR="00AD13FD" w14:paraId="4A82AF57" w14:textId="77777777" w:rsidTr="0034303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dxa"/>
            <w:gridSpan w:val="3"/>
            <w:shd w:val="clear" w:color="auto" w:fill="F2F2F2" w:themeFill="background1" w:themeFillShade="F2"/>
            <w:vAlign w:val="center"/>
          </w:tcPr>
          <w:p w14:paraId="4A8A07F0" w14:textId="316D2C13" w:rsidR="00E53039" w:rsidRPr="00A54A52" w:rsidRDefault="00E53039" w:rsidP="009E07A6">
            <w:pPr>
              <w:rPr>
                <w:rFonts w:cstheme="minorHAnsi"/>
              </w:rPr>
            </w:pPr>
            <w:r w:rsidRPr="00BE7ED9">
              <w:rPr>
                <w:rFonts w:cstheme="minorHAnsi"/>
                <w:bCs/>
                <w:color w:val="000000"/>
              </w:rPr>
              <w:t>Advisory Committee for Indigenous Repatriation</w:t>
            </w: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C5F6013" w14:textId="77777777" w:rsidR="00E53039" w:rsidRPr="00A54A52" w:rsidRDefault="00E53039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1F5833B" w14:textId="77777777" w:rsidR="00E53039" w:rsidRPr="00A54A52" w:rsidRDefault="00E53039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22B84F78" w14:textId="77777777" w:rsidR="00E53039" w:rsidRPr="00A54A52" w:rsidRDefault="00E53039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13CD6AB0" w14:textId="77777777" w:rsidR="00E53039" w:rsidRPr="00A54A52" w:rsidRDefault="00E53039" w:rsidP="009E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D13FD" w14:paraId="64F1DC7E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128D6870" w14:textId="4E468ED2" w:rsidR="009F0E48" w:rsidRPr="00E53039" w:rsidRDefault="009F0E48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Dr Chris</w:t>
            </w:r>
            <w:r w:rsidR="007C2F4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topher</w:t>
            </w:r>
            <w:r w:rsidRPr="00E53039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 Wilson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5EC3D45" w14:textId="2974ADAD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2F75CD3" w14:textId="7C378888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13/07/2021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6B105E9" w14:textId="797DBC91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12/07/2024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03C8DC5" w14:textId="5BD80DA1" w:rsidR="009F0E48" w:rsidRPr="00E53039" w:rsidRDefault="00AE2AE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E177509" w14:textId="1AFAEB55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SA</w:t>
            </w:r>
          </w:p>
        </w:tc>
      </w:tr>
      <w:tr w:rsidR="00AD13FD" w14:paraId="42860D6F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2DA4C24A" w14:textId="2722D221" w:rsidR="009F0E48" w:rsidRPr="00E53039" w:rsidRDefault="009F0E48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Dr Jilda Andrews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24BE55AB" w14:textId="7DE402F1" w:rsidR="009F0E48" w:rsidRPr="00E53039" w:rsidRDefault="009F0E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4E95138" w14:textId="2F51D847" w:rsidR="009F0E48" w:rsidRPr="00E53039" w:rsidRDefault="009F0E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20/08/2021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5DDB1D9" w14:textId="71E2F807" w:rsidR="009F0E48" w:rsidRPr="00E53039" w:rsidRDefault="009F0E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19/08/2024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4FCD03C" w14:textId="1DF2A208" w:rsidR="009F0E48" w:rsidRPr="00E53039" w:rsidRDefault="00AE2AE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1CD7820" w14:textId="070B3FB9" w:rsidR="009F0E48" w:rsidRPr="00E53039" w:rsidRDefault="009F0E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AD13FD" w14:paraId="1527048E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3CF764F6" w14:textId="55985DFE" w:rsidR="009F0E48" w:rsidRPr="00E53039" w:rsidRDefault="009F0E48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 xml:space="preserve">Dr Lyndon Ormond-Parker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79E9183E" w14:textId="515AC58B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E53EB6B" w14:textId="22595165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13/07/2021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47B7376" w14:textId="579458BF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12/07/2024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F095EFE" w14:textId="2FE756C5" w:rsidR="009F0E48" w:rsidRPr="00E53039" w:rsidRDefault="00AE2AE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58E0A1E" w14:textId="12202926" w:rsidR="009F0E48" w:rsidRPr="00E53039" w:rsidRDefault="009F0E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F000ED" w14:paraId="7DE1FAE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08DF6994" w14:textId="5F8DF70F" w:rsidR="00F000ED" w:rsidRPr="00E53039" w:rsidRDefault="00F000ED" w:rsidP="00BB41CF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Administrator of Indian Ocean Territories</w:t>
            </w:r>
          </w:p>
        </w:tc>
      </w:tr>
      <w:tr w:rsidR="00AD13FD" w14:paraId="5B8B6781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6B01E897" w14:textId="003BB878" w:rsidR="00F000ED" w:rsidRPr="00F000ED" w:rsidRDefault="00F000ED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F000ED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Aaron O’Neill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4344E8C2" w14:textId="79B1305D" w:rsidR="00F000ED" w:rsidRPr="00E53039" w:rsidRDefault="00F000E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000ED">
              <w:rPr>
                <w:rFonts w:eastAsia="Times New Roman" w:cstheme="minorHAnsi"/>
                <w:color w:val="000000"/>
                <w:kern w:val="0"/>
                <w:lang w:eastAsia="en-AU"/>
              </w:rPr>
              <w:t>Deputy Adm</w:t>
            </w:r>
            <w:r w:rsidR="006B7E6C">
              <w:rPr>
                <w:rFonts w:eastAsia="Times New Roman" w:cstheme="minorHAnsi"/>
                <w:color w:val="000000"/>
                <w:kern w:val="0"/>
                <w:lang w:eastAsia="en-AU"/>
              </w:rPr>
              <w:t>inistrator, Christmas Island &amp;</w:t>
            </w:r>
            <w:r w:rsidRPr="00F000ED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Cocos (Keeling) Islands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5A236B7" w14:textId="27573313" w:rsidR="00F000ED" w:rsidRPr="00E53039" w:rsidRDefault="00F000E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23/07/2021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19D4F5" w14:textId="75A10E40" w:rsidR="00F000ED" w:rsidRPr="00E53039" w:rsidRDefault="00F000E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F000ED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Cessation of position </w:t>
            </w:r>
            <w:r w:rsidR="006B7E6C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as SES1 with </w:t>
            </w:r>
            <w:r w:rsidRPr="00F000ED">
              <w:rPr>
                <w:rFonts w:eastAsia="Times New Roman" w:cstheme="minorHAnsi"/>
                <w:color w:val="000000"/>
                <w:kern w:val="0"/>
                <w:lang w:eastAsia="en-AU"/>
              </w:rPr>
              <w:t>Indian Ocean Territories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90BA9F9" w14:textId="55BCF2E3" w:rsidR="00F000ED" w:rsidRPr="00E53039" w:rsidRDefault="00F000E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F848FBF" w14:textId="1C450DC4" w:rsidR="00F000ED" w:rsidRPr="00E53039" w:rsidRDefault="00F000E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ACT</w:t>
            </w:r>
          </w:p>
        </w:tc>
      </w:tr>
      <w:tr w:rsidR="00AD13FD" w14:paraId="68866DE2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2F2F2" w:themeFill="background1" w:themeFillShade="F2"/>
            <w:vAlign w:val="center"/>
          </w:tcPr>
          <w:p w14:paraId="2BBE42CE" w14:textId="6A731641" w:rsidR="00C0338A" w:rsidRPr="001365CF" w:rsidRDefault="00BE7ED9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BE7ED9">
              <w:rPr>
                <w:rFonts w:cstheme="minorHAnsi"/>
                <w:bCs/>
                <w:color w:val="000000"/>
              </w:rPr>
              <w:t>Australia Council</w:t>
            </w:r>
          </w:p>
        </w:tc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3D159D65" w14:textId="77777777" w:rsidR="00C0338A" w:rsidRPr="001365CF" w:rsidRDefault="00C0338A" w:rsidP="00BB41C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1440D41" w14:textId="77777777" w:rsidR="00C0338A" w:rsidRPr="001365CF" w:rsidRDefault="00C0338A" w:rsidP="00BB41C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2ABD16C2" w14:textId="77777777" w:rsidR="00C0338A" w:rsidRPr="001365CF" w:rsidRDefault="00C0338A" w:rsidP="00BB41C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331EE765" w14:textId="77777777" w:rsidR="00C0338A" w:rsidRPr="001365CF" w:rsidRDefault="00C0338A" w:rsidP="00BB41C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14:paraId="439FE7A5" w14:textId="77777777" w:rsidR="00C0338A" w:rsidRPr="001365CF" w:rsidRDefault="00C0338A" w:rsidP="00BB41CF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D13FD" w14:paraId="2C886357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8325D75" w14:textId="5253F1C6" w:rsidR="00BE7ED9" w:rsidRPr="00E53039" w:rsidRDefault="00BE7ED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Mr Robert Morgan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0F3809A1" w14:textId="796F2041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3D61AD6" w14:textId="5C7543A9" w:rsidR="00BE7ED9" w:rsidRPr="00E53039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BE7ED9" w:rsidRPr="00E53039">
              <w:t>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7D06A2B" w14:textId="12632F06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30/06/2024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185D927" w14:textId="58C500DF" w:rsidR="00BE7ED9" w:rsidRPr="00E53039" w:rsidRDefault="00AE2AE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$60,980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6E86570" w14:textId="2D5426BB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5351374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757B86E" w14:textId="105EACF4" w:rsidR="00BE7ED9" w:rsidRPr="00E53039" w:rsidRDefault="00BE7ED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>Ms Christine Simpson Stokes AM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4B4B13CD" w14:textId="1B1DCF08" w:rsidR="00BE7ED9" w:rsidRPr="00E53039" w:rsidRDefault="00BE7ED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Deputy 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A437006" w14:textId="619C16D5" w:rsidR="00BE7ED9" w:rsidRPr="00E53039" w:rsidRDefault="00BE7ED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16/05/2021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82D53C6" w14:textId="3C24DAAC" w:rsidR="00BE7ED9" w:rsidRPr="00E53039" w:rsidRDefault="00BE7ED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26/07/2021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DF3923E" w14:textId="1EA0E153" w:rsidR="00BE7ED9" w:rsidRPr="00E53039" w:rsidRDefault="00AE2AE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$45,740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43E4105" w14:textId="45B1A39F" w:rsidR="00BE7ED9" w:rsidRPr="00E53039" w:rsidRDefault="00BE7ED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WA</w:t>
            </w:r>
          </w:p>
        </w:tc>
      </w:tr>
      <w:tr w:rsidR="00AD13FD" w14:paraId="5A989FCF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  <w:vAlign w:val="center"/>
          </w:tcPr>
          <w:p w14:paraId="6DC19BAA" w14:textId="4ADEDB4F" w:rsidR="00BE7ED9" w:rsidRPr="00E53039" w:rsidRDefault="00BE7ED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Rosheen Garnon 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77DCDE8" w14:textId="629049A7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0510E93" w14:textId="54667158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27/07/2021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A920AD" w14:textId="79172976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26/07/2024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3576FAE" w14:textId="4800F0B0" w:rsidR="00BE7ED9" w:rsidRPr="00E53039" w:rsidRDefault="00AE2AE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$45,740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C64302A" w14:textId="46BA4740" w:rsidR="00BE7ED9" w:rsidRPr="00E53039" w:rsidRDefault="00BE7ED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4930C2" w14:paraId="4BAEF693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69B12395" w14:textId="6F225555" w:rsidR="004930C2" w:rsidRPr="004930C2" w:rsidRDefault="004930C2" w:rsidP="00BB41CF">
            <w:pPr>
              <w:suppressAutoHyphens w:val="0"/>
              <w:spacing w:before="0" w:after="0"/>
            </w:pPr>
            <w:r w:rsidRPr="004930C2">
              <w:t>Australian Broadband Advisory Council</w:t>
            </w:r>
          </w:p>
        </w:tc>
      </w:tr>
      <w:tr w:rsidR="00AD13FD" w14:paraId="5B3F5F36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  <w:vAlign w:val="center"/>
          </w:tcPr>
          <w:p w14:paraId="7F1ABD5E" w14:textId="465B09FF" w:rsidR="004930C2" w:rsidRPr="004930C2" w:rsidRDefault="004930C2" w:rsidP="00BB41CF">
            <w:pPr>
              <w:suppressAutoHyphens w:val="0"/>
              <w:spacing w:before="0" w:after="0"/>
              <w:rPr>
                <w:b w:val="0"/>
              </w:rPr>
            </w:pPr>
            <w:r w:rsidRPr="004930C2">
              <w:rPr>
                <w:b w:val="0"/>
              </w:rPr>
              <w:t>Mr Vince Pizzica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3FDFB83C" w14:textId="2D9B575A" w:rsidR="004930C2" w:rsidRPr="00E53039" w:rsidRDefault="004930C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5A1B">
              <w:t>Member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4AB9DA8" w14:textId="3B72D7C2" w:rsidR="004930C2" w:rsidRPr="00E53039" w:rsidRDefault="004930C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5A1B">
              <w:t>04/08/2021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CBF0ED" w14:textId="3FCC12EE" w:rsidR="004930C2" w:rsidRPr="00E53039" w:rsidRDefault="004930C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5A1B">
              <w:t>10/07/2022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8E68519" w14:textId="27A9EDA5" w:rsidR="004930C2" w:rsidRDefault="004930C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$3,137</w:t>
            </w:r>
            <w:r w:rsidRPr="00F95A1B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E8CD11E" w14:textId="5D7E3586" w:rsidR="004930C2" w:rsidRPr="00E53039" w:rsidRDefault="004930C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95A1B">
              <w:t>QLD</w:t>
            </w:r>
          </w:p>
        </w:tc>
      </w:tr>
      <w:tr w:rsidR="00AD13FD" w14:paraId="01BED1D2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  <w:vAlign w:val="center"/>
          </w:tcPr>
          <w:p w14:paraId="13CC7FF7" w14:textId="4DD8379C" w:rsidR="004930C2" w:rsidRPr="004930C2" w:rsidRDefault="004930C2" w:rsidP="00BB41CF">
            <w:pPr>
              <w:suppressAutoHyphens w:val="0"/>
              <w:spacing w:before="0" w:after="0"/>
              <w:rPr>
                <w:b w:val="0"/>
              </w:rPr>
            </w:pPr>
            <w:r w:rsidRPr="004930C2">
              <w:rPr>
                <w:b w:val="0"/>
              </w:rPr>
              <w:t>Dr Bronwyn Evans AM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2755F0D6" w14:textId="7ADA4505" w:rsidR="004930C2" w:rsidRPr="00E53039" w:rsidRDefault="004930C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A1B">
              <w:t>Member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7050DDF" w14:textId="2296B97E" w:rsidR="004930C2" w:rsidRPr="00E53039" w:rsidRDefault="004930C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A1B">
              <w:t>04/08/2021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F1EC79" w14:textId="0B56E72D" w:rsidR="004930C2" w:rsidRPr="00E53039" w:rsidRDefault="004930C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A1B">
              <w:t>10/07/2022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70983DE" w14:textId="34C97919" w:rsidR="004930C2" w:rsidRDefault="004930C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$3,137</w:t>
            </w:r>
            <w:r w:rsidRPr="00F95A1B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314D867" w14:textId="3C3642EC" w:rsidR="004930C2" w:rsidRPr="00E53039" w:rsidRDefault="004930C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5A1B">
              <w:t>NSW</w:t>
            </w:r>
          </w:p>
        </w:tc>
      </w:tr>
      <w:tr w:rsidR="00AD13FD" w14:paraId="532E880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dxa"/>
            <w:gridSpan w:val="3"/>
            <w:vAlign w:val="center"/>
          </w:tcPr>
          <w:p w14:paraId="71B6F89B" w14:textId="38784E6D" w:rsidR="00092CB9" w:rsidRPr="001365CF" w:rsidRDefault="002B78D3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1365CF">
              <w:rPr>
                <w:rFonts w:cstheme="minorHAnsi"/>
                <w:bCs/>
                <w:color w:val="000000"/>
              </w:rPr>
              <w:t>Australian Broadcasting Corporation</w:t>
            </w:r>
            <w:r w:rsidR="00811CC6">
              <w:rPr>
                <w:rFonts w:cstheme="minorHAnsi"/>
                <w:bCs/>
                <w:color w:val="000000"/>
              </w:rPr>
              <w:t xml:space="preserve"> Board</w:t>
            </w:r>
          </w:p>
        </w:tc>
        <w:tc>
          <w:tcPr>
            <w:tcW w:w="1415" w:type="dxa"/>
            <w:vAlign w:val="center"/>
          </w:tcPr>
          <w:p w14:paraId="136C4DDE" w14:textId="77777777" w:rsidR="00092CB9" w:rsidRPr="001365CF" w:rsidRDefault="00092CB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3CF4055B" w14:textId="77777777" w:rsidR="00092CB9" w:rsidRPr="001365CF" w:rsidRDefault="00092CB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vAlign w:val="center"/>
          </w:tcPr>
          <w:p w14:paraId="787E4760" w14:textId="77777777" w:rsidR="00092CB9" w:rsidRPr="001365CF" w:rsidRDefault="00092CB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1F852D7B" w14:textId="77777777" w:rsidR="00092CB9" w:rsidRPr="001365CF" w:rsidRDefault="00092CB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D13FD" w14:paraId="07109E71" w14:textId="77777777" w:rsidTr="00BB41C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3B260F53" w14:textId="5CFEEF74" w:rsidR="002B78D3" w:rsidRPr="00E53039" w:rsidRDefault="002B78D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Mr Peter Tonagh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3E26AA42" w14:textId="3B3519D8" w:rsidR="002B78D3" w:rsidRPr="00E53039" w:rsidRDefault="002B78D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Non-Executive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5E8E46" w14:textId="7F2D521A" w:rsidR="002B78D3" w:rsidRPr="00E53039" w:rsidRDefault="002B78D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2850DA4" w14:textId="08B39919" w:rsidR="002B78D3" w:rsidRPr="00E53039" w:rsidRDefault="002B78D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12/05/2026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56909F2" w14:textId="71CFB6A2" w:rsidR="002B78D3" w:rsidRPr="00E53039" w:rsidRDefault="00AE2AE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$58,670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9AF59B0" w14:textId="75AC42DC" w:rsidR="002B78D3" w:rsidRPr="00E53039" w:rsidRDefault="002B78D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14A779A9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uto"/>
            <w:vAlign w:val="center"/>
          </w:tcPr>
          <w:p w14:paraId="6354B99D" w14:textId="77777777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lastRenderedPageBreak/>
              <w:t xml:space="preserve">Mr Mario D'Orazio 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0C330546" w14:textId="2B9C8CC0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Non-Executive Director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5DF7DE" w14:textId="2FD06F14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13/05/2021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FAC448" w14:textId="6A42171F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12/05/2026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E48E6AF" w14:textId="19B81021" w:rsidR="00E53039" w:rsidRPr="00E53039" w:rsidRDefault="00AE2AE2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$58,670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DC689F7" w14:textId="003F3D22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WA</w:t>
            </w:r>
          </w:p>
        </w:tc>
      </w:tr>
      <w:tr w:rsidR="00AD13FD" w14:paraId="64801108" w14:textId="77777777" w:rsidTr="00BB41CF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77F31352" w14:textId="399521E8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Mrs Fiona Balfour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43392334" w14:textId="2942A3D0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Non-Executive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20869D2" w14:textId="7C9336EE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7D04E4C" w14:textId="36AF3688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12/05/2026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D586526" w14:textId="1A2028FD" w:rsidR="00E53039" w:rsidRPr="00E53039" w:rsidRDefault="00AE2AE2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$58,670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32D1B60" w14:textId="7862E2AD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74747CD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dxa"/>
            <w:gridSpan w:val="3"/>
            <w:vAlign w:val="center"/>
          </w:tcPr>
          <w:p w14:paraId="2D1438CC" w14:textId="6A0F11B2" w:rsidR="00815DF9" w:rsidRPr="001365CF" w:rsidRDefault="00E53039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1365CF">
              <w:rPr>
                <w:rFonts w:cstheme="minorHAnsi"/>
                <w:bCs/>
                <w:color w:val="000000"/>
              </w:rPr>
              <w:t>Australian Communications and Media Authority</w:t>
            </w:r>
          </w:p>
        </w:tc>
        <w:tc>
          <w:tcPr>
            <w:tcW w:w="1415" w:type="dxa"/>
            <w:vAlign w:val="center"/>
          </w:tcPr>
          <w:p w14:paraId="7BD3AC91" w14:textId="77777777" w:rsidR="00E53039" w:rsidRPr="001365CF" w:rsidRDefault="00E5303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02903B4E" w14:textId="77777777" w:rsidR="00E53039" w:rsidRPr="001365CF" w:rsidRDefault="00E5303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57" w:type="dxa"/>
            <w:vAlign w:val="center"/>
          </w:tcPr>
          <w:p w14:paraId="723FBFED" w14:textId="77777777" w:rsidR="00E53039" w:rsidRPr="001365CF" w:rsidRDefault="00E5303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12B2E7D4" w14:textId="77777777" w:rsidR="00E53039" w:rsidRPr="001365CF" w:rsidRDefault="00E53039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D13FD" w14:paraId="607B2928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33E53EBC" w14:textId="022BF750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Anna Brakey </w:t>
            </w:r>
          </w:p>
        </w:tc>
        <w:tc>
          <w:tcPr>
            <w:tcW w:w="2010" w:type="dxa"/>
            <w:gridSpan w:val="2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7CA47FD8" w14:textId="2CC56F97" w:rsidR="00E53039" w:rsidRPr="00E53039" w:rsidRDefault="0075639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Associate Member</w:t>
            </w:r>
          </w:p>
        </w:tc>
        <w:tc>
          <w:tcPr>
            <w:tcW w:w="1415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DC98198" w14:textId="4B151C98" w:rsidR="00E53039" w:rsidRPr="00E53039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6/05/2021</w:t>
            </w:r>
          </w:p>
        </w:tc>
        <w:tc>
          <w:tcPr>
            <w:tcW w:w="1304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467D956F" w14:textId="43084353" w:rsidR="00E53039" w:rsidRPr="00E53039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5/05/2026</w:t>
            </w:r>
          </w:p>
        </w:tc>
        <w:tc>
          <w:tcPr>
            <w:tcW w:w="1857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5ADAAEC5" w14:textId="5AFBE903" w:rsidR="00E53039" w:rsidRPr="00E53039" w:rsidRDefault="004969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969FE">
              <w:t>Nil</w:t>
            </w:r>
          </w:p>
        </w:tc>
        <w:tc>
          <w:tcPr>
            <w:tcW w:w="1228" w:type="dxa"/>
            <w:tcBorders>
              <w:bottom w:val="single" w:sz="4" w:space="0" w:color="4BB3B5" w:themeColor="accent2"/>
            </w:tcBorders>
            <w:shd w:val="clear" w:color="auto" w:fill="FFFFFF" w:themeFill="background1"/>
            <w:vAlign w:val="center"/>
          </w:tcPr>
          <w:p w14:paraId="126FA78B" w14:textId="52AA6AD5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269CAEE8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47D7F55" w14:textId="6ED1487D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Mr James Cameron </w:t>
            </w:r>
          </w:p>
        </w:tc>
        <w:tc>
          <w:tcPr>
            <w:tcW w:w="201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D8A8604" w14:textId="6DD6DED1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64432C1" w14:textId="72AAA629" w:rsidR="00E53039" w:rsidRPr="00E53039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5/08/2021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15BCDCA" w14:textId="4CFD0FA4" w:rsidR="00E53039" w:rsidRPr="00E53039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4/08/2023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9F27049" w14:textId="4225D2D3" w:rsidR="00E53039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$360,250</w:t>
            </w:r>
            <w:r w:rsidR="008D33AB">
              <w:t xml:space="preserve"> per annum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4CA794F" w14:textId="05D52F5B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ACT</w:t>
            </w:r>
          </w:p>
        </w:tc>
      </w:tr>
      <w:tr w:rsidR="004F220B" w14:paraId="02507968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B18BE4" w14:textId="7D9EC98C" w:rsidR="004F220B" w:rsidRPr="004F220B" w:rsidRDefault="004F220B" w:rsidP="00BB41CF">
            <w:pPr>
              <w:suppressAutoHyphens w:val="0"/>
              <w:spacing w:before="0" w:after="0"/>
            </w:pPr>
            <w:r w:rsidRPr="004F220B">
              <w:t>Australian Maritime Safety Authority</w:t>
            </w:r>
            <w:r w:rsidR="00811CC6">
              <w:t xml:space="preserve"> Board</w:t>
            </w:r>
          </w:p>
        </w:tc>
      </w:tr>
      <w:tr w:rsidR="00AD13FD" w14:paraId="0F4FCEC9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569EC89" w14:textId="63B89692" w:rsidR="004F220B" w:rsidRPr="004F220B" w:rsidRDefault="004F220B" w:rsidP="00BB41CF">
            <w:pPr>
              <w:suppressAutoHyphens w:val="0"/>
              <w:spacing w:before="0" w:after="0"/>
              <w:rPr>
                <w:b w:val="0"/>
              </w:rPr>
            </w:pPr>
            <w:r w:rsidRPr="004F220B">
              <w:rPr>
                <w:b w:val="0"/>
              </w:rPr>
              <w:t>Ms Marisa Purvis-Smith</w:t>
            </w:r>
            <w:r w:rsidR="004B64AA">
              <w:rPr>
                <w:b w:val="0"/>
              </w:rPr>
              <w:t xml:space="preserve"> </w:t>
            </w:r>
            <w:r w:rsidR="00D57607">
              <w:rPr>
                <w:b w:val="0"/>
              </w:rPr>
              <w:br/>
            </w:r>
            <w:r w:rsidR="004B64AA">
              <w:rPr>
                <w:b w:val="0"/>
              </w:rPr>
              <w:t>(ex-officio)</w:t>
            </w:r>
          </w:p>
        </w:tc>
        <w:tc>
          <w:tcPr>
            <w:tcW w:w="201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3BA417D7" w14:textId="60BEA7C1" w:rsidR="004F220B" w:rsidRPr="00E53039" w:rsidRDefault="004F220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4B7">
              <w:t>Member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133654E" w14:textId="0D368BDB" w:rsidR="004F220B" w:rsidRDefault="004F220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4B7">
              <w:t>14/08/2021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BC21EC7" w14:textId="00A003E3" w:rsidR="004F220B" w:rsidRDefault="004F220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4B7">
              <w:t>Ongoing</w:t>
            </w:r>
          </w:p>
        </w:tc>
        <w:tc>
          <w:tcPr>
            <w:tcW w:w="185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1239008" w14:textId="2C081B49" w:rsidR="004F220B" w:rsidRDefault="004F220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Nil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C5977A4" w14:textId="499C8929" w:rsidR="004F220B" w:rsidRPr="00E53039" w:rsidRDefault="004F220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C64B7">
              <w:t>ACT</w:t>
            </w:r>
          </w:p>
        </w:tc>
      </w:tr>
      <w:tr w:rsidR="005F319F" w14:paraId="06EC0B65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21DB6F" w14:textId="5C37FA92" w:rsidR="005F319F" w:rsidRPr="00E53039" w:rsidRDefault="005F319F" w:rsidP="00BB41CF">
            <w:pPr>
              <w:suppressAutoHyphens w:val="0"/>
              <w:spacing w:before="0" w:after="0"/>
            </w:pPr>
            <w:r>
              <w:t>Australia Post</w:t>
            </w:r>
          </w:p>
        </w:tc>
      </w:tr>
      <w:tr w:rsidR="00AD13FD" w14:paraId="16C3BA97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59C10420" w14:textId="7A4551FA" w:rsidR="0075639C" w:rsidRPr="005F319F" w:rsidRDefault="0075639C" w:rsidP="00BB41CF">
            <w:pPr>
              <w:suppressAutoHyphens w:val="0"/>
              <w:spacing w:before="0" w:after="0"/>
              <w:rPr>
                <w:b w:val="0"/>
              </w:rPr>
            </w:pPr>
            <w:r w:rsidRPr="005F319F">
              <w:rPr>
                <w:b w:val="0"/>
              </w:rPr>
              <w:t>Dr Richard Dammery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CC81D22" w14:textId="5066D376" w:rsidR="0075639C" w:rsidRPr="00E53039" w:rsidRDefault="0075639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623E">
              <w:t>Non-Executive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4129592" w14:textId="658553A9" w:rsidR="0075639C" w:rsidRPr="00E53039" w:rsidRDefault="0075639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623E">
              <w:t>30/09/</w:t>
            </w:r>
            <w:r>
              <w:t>20</w:t>
            </w:r>
            <w:r w:rsidRPr="005B623E">
              <w:t>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800AAF3" w14:textId="0F2509FC" w:rsidR="0075639C" w:rsidRPr="00E53039" w:rsidRDefault="0075639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623E">
              <w:t>29/09/</w:t>
            </w:r>
            <w:r>
              <w:t>20</w:t>
            </w:r>
            <w:r w:rsidRPr="005B623E">
              <w:t>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CAB0CDD" w14:textId="0FBA6101" w:rsidR="0075639C" w:rsidRPr="00E53039" w:rsidRDefault="0075639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$96,890</w:t>
            </w:r>
            <w:r w:rsidRPr="005B623E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91932EF" w14:textId="0B919588" w:rsidR="0075639C" w:rsidRPr="00E53039" w:rsidRDefault="0075639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623E">
              <w:t>VIC</w:t>
            </w:r>
          </w:p>
        </w:tc>
      </w:tr>
      <w:tr w:rsidR="00AD13FD" w14:paraId="7739CAF7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1F037B4" w14:textId="26A6DEE8" w:rsidR="00792F8D" w:rsidRPr="00A54A52" w:rsidRDefault="00792F8D" w:rsidP="00BB41CF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92F8D">
              <w:rPr>
                <w:rFonts w:cstheme="minorHAnsi"/>
                <w:bCs/>
                <w:color w:val="000000"/>
                <w:kern w:val="0"/>
              </w:rPr>
              <w:t>Australian National Maritime Museum Council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795B80C" w14:textId="77777777" w:rsidR="00792F8D" w:rsidRPr="00A54A52" w:rsidRDefault="00792F8D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5C2A563" w14:textId="77777777" w:rsidR="00792F8D" w:rsidRPr="00A54A52" w:rsidRDefault="00792F8D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85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74FAFA3" w14:textId="77777777" w:rsidR="00792F8D" w:rsidRPr="00A54A52" w:rsidRDefault="00792F8D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  <w:tc>
          <w:tcPr>
            <w:tcW w:w="122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711F6E7" w14:textId="77777777" w:rsidR="00792F8D" w:rsidRPr="00A54A52" w:rsidRDefault="00792F8D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</w:p>
        </w:tc>
      </w:tr>
      <w:tr w:rsidR="00AD13FD" w14:paraId="6FFD907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E8663C3" w14:textId="4899B9C5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 Judy Potter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4ADF9F1" w14:textId="4C7885CB" w:rsidR="00E53039" w:rsidRPr="00A54A52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DF51CE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15A850B" w14:textId="46B1A4AC" w:rsidR="00E53039" w:rsidRPr="00A54A52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DF51CE">
              <w:t>13/05/2021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8AEBF73" w14:textId="280731DA" w:rsidR="00E53039" w:rsidRPr="00A54A52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DF51CE">
              <w:t>12/05/2024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2F3916A" w14:textId="7DB9B878" w:rsidR="00E53039" w:rsidRPr="00A54A52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51E8C6A" w14:textId="06F742A7" w:rsidR="00E53039" w:rsidRPr="00A54A52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DF51CE">
              <w:t>SA</w:t>
            </w:r>
          </w:p>
        </w:tc>
      </w:tr>
      <w:tr w:rsidR="00AD13FD" w14:paraId="0B8167F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778CA222" w14:textId="7A031AB2" w:rsidR="002040AE" w:rsidRPr="002040AE" w:rsidRDefault="002040AE" w:rsidP="00BB41CF">
            <w:pPr>
              <w:suppressAutoHyphens w:val="0"/>
              <w:spacing w:before="0" w:after="0"/>
              <w:rPr>
                <w:b w:val="0"/>
              </w:rPr>
            </w:pPr>
            <w:r w:rsidRPr="002040AE">
              <w:rPr>
                <w:b w:val="0"/>
              </w:rPr>
              <w:t>Ms Arlene Tansey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6934EA76" w14:textId="36FBF9A1" w:rsidR="002040AE" w:rsidRPr="00DF51CE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3CC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E13914D" w14:textId="7BA4539A" w:rsidR="002040AE" w:rsidRPr="00DF51CE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3CC">
              <w:t>30/09/2021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FBA080C" w14:textId="6A282B09" w:rsidR="002040AE" w:rsidRPr="00DF51CE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3CC">
              <w:t>29/09/2024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ED37C5D" w14:textId="7F7A03EB" w:rsidR="002040AE" w:rsidRPr="00DF51CE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$22,180</w:t>
            </w:r>
            <w:r w:rsidR="002040AE" w:rsidRPr="00CC33CC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256EAFA" w14:textId="254D1D38" w:rsidR="002040AE" w:rsidRPr="00DF51CE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3CC">
              <w:t>NSW</w:t>
            </w:r>
          </w:p>
        </w:tc>
      </w:tr>
      <w:tr w:rsidR="002040AE" w14:paraId="1EC698F6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vAlign w:val="center"/>
          </w:tcPr>
          <w:p w14:paraId="0E34E875" w14:textId="7EDB0593" w:rsidR="002040AE" w:rsidRPr="001365CF" w:rsidRDefault="002040AE" w:rsidP="00BB41CF">
            <w:pPr>
              <w:suppressAutoHyphens w:val="0"/>
              <w:spacing w:before="0" w:after="0"/>
              <w:rPr>
                <w:rFonts w:cstheme="minorHAnsi"/>
                <w:b w:val="0"/>
                <w:bCs/>
                <w:color w:val="000000"/>
              </w:rPr>
            </w:pPr>
            <w:r w:rsidRPr="001365CF">
              <w:rPr>
                <w:rFonts w:cstheme="minorHAnsi"/>
                <w:bCs/>
                <w:color w:val="000000"/>
              </w:rPr>
              <w:t>Bundanon Trust</w:t>
            </w:r>
          </w:p>
        </w:tc>
      </w:tr>
      <w:tr w:rsidR="00AD13FD" w14:paraId="6C989876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43E6E1A5" w14:textId="5D75A593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Prof Patricia Davidson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0B6B4D56" w14:textId="055DDBB0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E82A047" w14:textId="7CC195E6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17/06/2021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44B9AEF" w14:textId="29A083C7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16/06/2024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383A62E" w14:textId="580716E3" w:rsidR="00E53039" w:rsidRPr="00E53039" w:rsidRDefault="004969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969FE"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C8B0702" w14:textId="3B70C5AE" w:rsidR="00E53039" w:rsidRPr="00E53039" w:rsidRDefault="00E53039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71A576F7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37AE61B" w14:textId="77777777" w:rsidR="00E53039" w:rsidRPr="00E53039" w:rsidRDefault="00E53039" w:rsidP="00BB41CF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>Dr Peta Seaton AM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6DA736C" w14:textId="74B2483F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58AE761" w14:textId="5101FDA5" w:rsidR="00E53039" w:rsidRPr="00E53039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6/08/2021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CDB325B" w14:textId="13D91BAA" w:rsidR="00E53039" w:rsidRPr="00E53039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E53039" w:rsidRPr="00E53039">
              <w:t>5/08/2024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02796CA" w14:textId="416C0AA7" w:rsidR="00E53039" w:rsidRPr="00E53039" w:rsidRDefault="004969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969FE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9D09309" w14:textId="33FBA091" w:rsidR="00E53039" w:rsidRPr="00E53039" w:rsidRDefault="00E53039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AD13FD" w14:paraId="76A8C990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0BE3A08" w14:textId="12925329" w:rsidR="00955943" w:rsidRPr="00955943" w:rsidRDefault="00955943" w:rsidP="00BB41CF">
            <w:pPr>
              <w:suppressAutoHyphens w:val="0"/>
              <w:spacing w:before="0" w:after="0"/>
              <w:rPr>
                <w:b w:val="0"/>
              </w:rPr>
            </w:pPr>
            <w:r w:rsidRPr="00955943">
              <w:rPr>
                <w:b w:val="0"/>
              </w:rPr>
              <w:t>Mr Samuel Edwards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1CC4E55A" w14:textId="16B5551F" w:rsidR="00955943" w:rsidRPr="00E53039" w:rsidRDefault="0095594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89F7A20" w14:textId="2920E8A8" w:rsidR="00955943" w:rsidRPr="00E53039" w:rsidRDefault="0095594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040AE">
              <w:t>4</w:t>
            </w:r>
            <w:r>
              <w:t>/09/2021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91CE718" w14:textId="6E85E62C" w:rsidR="00955943" w:rsidRPr="00E53039" w:rsidRDefault="0095594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040AE">
              <w:t>3</w:t>
            </w:r>
            <w:r>
              <w:t>/12/2021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4DA4E32" w14:textId="7DEB738D" w:rsidR="00955943" w:rsidRPr="00E53039" w:rsidRDefault="004969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4969FE">
              <w:rPr>
                <w:rFonts w:eastAsia="Times New Roman" w:cstheme="min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5F6C322" w14:textId="7699C67F" w:rsidR="00955943" w:rsidRDefault="0095594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2040AE" w14:paraId="6A903FCF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vAlign w:val="center"/>
          </w:tcPr>
          <w:p w14:paraId="4684AA90" w14:textId="618D69CE" w:rsidR="002040AE" w:rsidRPr="001365CF" w:rsidRDefault="002040AE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1365CF">
              <w:rPr>
                <w:rFonts w:cstheme="minorHAnsi"/>
                <w:bCs/>
                <w:color w:val="000000"/>
              </w:rPr>
              <w:t>Classification</w:t>
            </w:r>
            <w:r w:rsidR="00811CC6">
              <w:rPr>
                <w:rFonts w:cstheme="minorHAnsi"/>
                <w:bCs/>
                <w:color w:val="000000"/>
              </w:rPr>
              <w:t xml:space="preserve"> Board</w:t>
            </w:r>
          </w:p>
        </w:tc>
      </w:tr>
      <w:tr w:rsidR="00AD13FD" w14:paraId="30EC5689" w14:textId="77777777" w:rsidTr="00BB41CF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4FB0FE6F" w14:textId="77777777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Ellenor Nixon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2C2C99A5" w14:textId="790AA9C3" w:rsidR="000512A3" w:rsidRPr="00E53039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E53039">
              <w:t>Deputy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60F1EBD" w14:textId="23BF630E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17/05/2021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D1B23A8" w14:textId="0047E13D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17/08/2021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533CC8F" w14:textId="2C17EC99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$193,990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F3B4C56" w14:textId="73A9E78C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AD13FD" w14:paraId="462EE722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75C090B2" w14:textId="35EB2AF7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Ellenor Nixon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777BEF14" w14:textId="19DC24D1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Deputy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88FBA30" w14:textId="2D7D2CA9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18/08/2021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CE6C13D" w14:textId="5CF40BEE" w:rsidR="000512A3" w:rsidRPr="00E53039" w:rsidRDefault="002040A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20</w:t>
            </w:r>
            <w:r w:rsidR="000512A3" w:rsidRPr="00E53039">
              <w:t>/11/2021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B904063" w14:textId="599B7DC3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$193,990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803004A" w14:textId="08F8B6BA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0DBC8D6E" w14:textId="77777777" w:rsidTr="00BB41C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42FA31EA" w14:textId="77777777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Ellenor Nixon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2C3A3120" w14:textId="01523548" w:rsidR="000512A3" w:rsidRPr="00E53039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E53039">
              <w:t>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F7B5D42" w14:textId="451DDD8B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21/08/2021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AB59580" w14:textId="003D10D3" w:rsidR="000512A3" w:rsidRPr="00E53039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17</w:t>
            </w:r>
            <w:r w:rsidR="000512A3" w:rsidRPr="00E53039">
              <w:t>/11/2021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3353840" w14:textId="5CEAAACE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$249,420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BBBC68B" w14:textId="4B050FC1" w:rsidR="000512A3" w:rsidRPr="00A54A52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NSW</w:t>
            </w:r>
          </w:p>
        </w:tc>
      </w:tr>
      <w:tr w:rsidR="00AD13FD" w14:paraId="49C46EF7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158A5AA7" w14:textId="1B2AFDEF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Mr Thomas Mann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77C47A27" w14:textId="205AC955" w:rsidR="000512A3" w:rsidRPr="00E53039" w:rsidRDefault="002040A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E53039">
              <w:t>Deputy 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78F20EE" w14:textId="052A4584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21/08/2021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8EF208D" w14:textId="002B1AAE" w:rsidR="000512A3" w:rsidRPr="00E53039" w:rsidRDefault="002040A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20</w:t>
            </w:r>
            <w:r w:rsidR="000512A3" w:rsidRPr="00E53039">
              <w:t>/11/2021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8C0B61C" w14:textId="5F232832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$193,990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41737CC" w14:textId="7665F3BB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71DDE">
              <w:t>VIC</w:t>
            </w:r>
          </w:p>
        </w:tc>
      </w:tr>
      <w:tr w:rsidR="00AD13FD" w14:paraId="6D62EA84" w14:textId="77777777" w:rsidTr="00BB41CF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6B988DB1" w14:textId="40444558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Alison Bickerstaff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680B2EA" w14:textId="2A415589" w:rsidR="000512A3" w:rsidRPr="00E53039" w:rsidRDefault="002040A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E53039">
              <w:t>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25C9F57" w14:textId="27ECCF99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17/05/2021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6598866" w14:textId="42E4EA16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24/07/2021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3D288F2" w14:textId="3DE4815D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$249,420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EDC8839" w14:textId="731CBB81" w:rsidR="000512A3" w:rsidRPr="00A54A52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71DDE">
              <w:t>NSW</w:t>
            </w:r>
          </w:p>
        </w:tc>
      </w:tr>
      <w:tr w:rsidR="00AD13FD" w14:paraId="16F9A4C3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3DA4FAD2" w14:textId="30523382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Alison Bickerstaff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7D3730F0" w14:textId="245B3F1F" w:rsidR="000512A3" w:rsidRPr="00E53039" w:rsidRDefault="002040A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E53039">
              <w:t>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95D618C" w14:textId="6D97E120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25/07/2021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E74032A" w14:textId="76A46EE6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20/08/2021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3AA2AC9" w14:textId="330A56B0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$249,420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2385AA2" w14:textId="250C411B" w:rsid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771DDE">
              <w:t>NSW</w:t>
            </w:r>
          </w:p>
        </w:tc>
      </w:tr>
      <w:tr w:rsidR="000624FC" w14:paraId="398CE02F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1D46A0A0" w14:textId="16C5892A" w:rsidR="000624FC" w:rsidRPr="001365CF" w:rsidRDefault="000624FC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1365CF">
              <w:rPr>
                <w:rFonts w:cstheme="minorHAnsi"/>
                <w:bCs/>
                <w:color w:val="000000"/>
              </w:rPr>
              <w:lastRenderedPageBreak/>
              <w:t>Creative Economy Taskforce</w:t>
            </w:r>
          </w:p>
        </w:tc>
      </w:tr>
      <w:tr w:rsidR="00AD13FD" w14:paraId="46DEE31D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50C25B6" w14:textId="43C93A18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  <w:t>Mr Adrian Collette AM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22BD13A4" w14:textId="5E5D51EC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69F9C0B" w14:textId="42F2217F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4322491" w14:textId="5DFBD8FB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2B1AEF5" w14:textId="330D89F7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591D682" w14:textId="553F7B59" w:rsidR="000512A3" w:rsidRPr="00E53039" w:rsidRDefault="002A06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VIC</w:t>
            </w:r>
          </w:p>
        </w:tc>
      </w:tr>
      <w:tr w:rsidR="00AD13FD" w14:paraId="220F8563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6FBB979D" w14:textId="08AA913A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Alison Page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0AB45833" w14:textId="12921F90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3A8613D" w14:textId="0AD1815A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23/08/2021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DA72A4B" w14:textId="225C095A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22/08/2022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010E3D84" w14:textId="1CC338D6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A5AA242" w14:textId="7DA147FE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05C298DD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228791AB" w14:textId="77777777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>Mr John Barrington AM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7B268803" w14:textId="7AF3F298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rPr>
                <w:rFonts w:eastAsia="Times New Roman" w:cstheme="minorHAnsi"/>
                <w:color w:val="000000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03CE70F" w14:textId="4F660D51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B78E99E" w14:textId="1919AB2E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8A70A98" w14:textId="32B27528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B4E4BE5" w14:textId="274A2E73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U"/>
              </w:rPr>
              <w:t>WA</w:t>
            </w:r>
          </w:p>
        </w:tc>
      </w:tr>
      <w:tr w:rsidR="00AD13FD" w14:paraId="27D2C8D6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665B3B19" w14:textId="497A1CA5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Fiona Menzies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54F70FB6" w14:textId="6CA9D3B5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522ACF5" w14:textId="4A2BCAED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E5205CD" w14:textId="0D14CFD3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6BB5584B" w14:textId="4A696714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70938BF" w14:textId="23332122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VIC</w:t>
            </w:r>
          </w:p>
        </w:tc>
      </w:tr>
      <w:tr w:rsidR="00AD13FD" w14:paraId="4731201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67D3BB1B" w14:textId="7B8AE659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>Ms Elizabeth Ann Macgregor OBE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40BDEE33" w14:textId="1AB3CBBC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16800E1" w14:textId="7E9BB83F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DF6963A" w14:textId="36F837A2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30/09/2021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7EDE46C" w14:textId="098A6141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$556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C60C34D" w14:textId="69D44A26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NSW</w:t>
            </w:r>
          </w:p>
        </w:tc>
      </w:tr>
      <w:tr w:rsidR="00AD13FD" w14:paraId="3CF095C7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5C6F7E3A" w14:textId="102D75BD" w:rsidR="000512A3" w:rsidRPr="00E53039" w:rsidRDefault="000512A3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  <w:kern w:val="0"/>
              </w:rPr>
            </w:pPr>
            <w:r w:rsidRPr="00E53039">
              <w:rPr>
                <w:b w:val="0"/>
              </w:rPr>
              <w:t xml:space="preserve">Ms Greta Bradman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3C4A51A9" w14:textId="3B0A96A6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A2B8B07" w14:textId="2042209E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3813BB9" w14:textId="23EA1DB9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FDCFA2E" w14:textId="350379DB" w:rsidR="000512A3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B76859C" w14:textId="2A39DCA8" w:rsidR="000512A3" w:rsidRPr="00E53039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VIC</w:t>
            </w:r>
          </w:p>
        </w:tc>
      </w:tr>
      <w:tr w:rsidR="00AD13FD" w14:paraId="0D2A959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74AEC08B" w14:textId="08D2DE0B" w:rsidR="000512A3" w:rsidRPr="00E53039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E53039">
              <w:rPr>
                <w:b w:val="0"/>
              </w:rPr>
              <w:t xml:space="preserve">Ms Rachel Healy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6F1D78BF" w14:textId="1C9D0AA3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8AE3916" w14:textId="4FADE35C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ED0EB04" w14:textId="5CF81996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FD4D31E" w14:textId="5A2BB65B" w:rsidR="000512A3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2B3F77F" w14:textId="0687E978" w:rsidR="000512A3" w:rsidRPr="00E53039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53039">
              <w:t>SA</w:t>
            </w:r>
          </w:p>
        </w:tc>
      </w:tr>
      <w:tr w:rsidR="00AD13FD" w14:paraId="18AB68D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06AADF23" w14:textId="036117DD" w:rsidR="008B00FE" w:rsidRPr="00E53039" w:rsidRDefault="008B00FE" w:rsidP="00BB41CF">
            <w:pPr>
              <w:suppressAutoHyphens w:val="0"/>
              <w:spacing w:before="0" w:after="0"/>
            </w:pPr>
            <w:r w:rsidRPr="000512A3">
              <w:rPr>
                <w:b w:val="0"/>
                <w:color w:val="auto"/>
              </w:rPr>
              <w:t xml:space="preserve">Mr Ian Kew </w:t>
            </w:r>
            <w:r w:rsidRPr="000512A3">
              <w:rPr>
                <w:b w:val="0"/>
                <w:color w:val="auto"/>
              </w:rPr>
              <w:tab/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643F08D2" w14:textId="3EDD3142" w:rsidR="008B00FE" w:rsidRPr="00EC7B62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62">
              <w:rPr>
                <w:color w:val="auto"/>
              </w:rP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1424896" w14:textId="46B77EC1" w:rsidR="008B00FE" w:rsidRPr="00EC7B62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62">
              <w:rPr>
                <w:color w:val="auto"/>
              </w:rPr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6E79CB3" w14:textId="08867A6C" w:rsidR="008B00FE" w:rsidRPr="00EC7B62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62">
              <w:rPr>
                <w:color w:val="auto"/>
              </w:rPr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E7362AF" w14:textId="1644C93E" w:rsidR="008B00FE" w:rsidRPr="00EC7B62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B9D9D60" w14:textId="3F7AC90A" w:rsidR="008B00FE" w:rsidRPr="00EC7B62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7B62">
              <w:rPr>
                <w:rFonts w:eastAsia="Times New Roman" w:cstheme="minorHAnsi"/>
                <w:color w:val="auto"/>
                <w:kern w:val="0"/>
                <w:lang w:eastAsia="en-AU"/>
              </w:rPr>
              <w:t>NT</w:t>
            </w:r>
          </w:p>
        </w:tc>
      </w:tr>
      <w:tr w:rsidR="00AD13FD" w14:paraId="3AB1846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FFFFF" w:themeFill="background1"/>
            <w:vAlign w:val="center"/>
          </w:tcPr>
          <w:p w14:paraId="4DCFB549" w14:textId="647F47EB" w:rsidR="008B00FE" w:rsidRPr="00E53039" w:rsidRDefault="008B00FE" w:rsidP="00BB41CF">
            <w:pPr>
              <w:suppressAutoHyphens w:val="0"/>
              <w:spacing w:before="0" w:after="0"/>
            </w:pPr>
            <w:r w:rsidRPr="000512A3">
              <w:rPr>
                <w:b w:val="0"/>
              </w:rPr>
              <w:t xml:space="preserve">Mr Paul Piticco </w:t>
            </w:r>
          </w:p>
        </w:tc>
        <w:tc>
          <w:tcPr>
            <w:tcW w:w="2010" w:type="dxa"/>
            <w:gridSpan w:val="2"/>
            <w:shd w:val="clear" w:color="auto" w:fill="FFFFFF" w:themeFill="background1"/>
            <w:vAlign w:val="center"/>
          </w:tcPr>
          <w:p w14:paraId="346A9267" w14:textId="01F6E08F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77F4DEF" w14:textId="77118DC9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9DDC5D4" w14:textId="77794EEE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BFB4787" w14:textId="3ACE3D58" w:rsidR="008B00FE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1F40D5C" w14:textId="431B148F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QLD</w:t>
            </w:r>
          </w:p>
        </w:tc>
      </w:tr>
      <w:tr w:rsidR="00AD13FD" w14:paraId="0B0698D5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2313FA33" w14:textId="00F07FE1" w:rsidR="008B00FE" w:rsidRPr="00E53039" w:rsidRDefault="008B00FE" w:rsidP="00BB41CF">
            <w:pPr>
              <w:suppressAutoHyphens w:val="0"/>
              <w:spacing w:before="0" w:after="0"/>
            </w:pPr>
            <w:r w:rsidRPr="000512A3">
              <w:rPr>
                <w:b w:val="0"/>
              </w:rPr>
              <w:t>Mr Chris Saines CNZM</w:t>
            </w:r>
          </w:p>
        </w:tc>
        <w:tc>
          <w:tcPr>
            <w:tcW w:w="2010" w:type="dxa"/>
            <w:gridSpan w:val="2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0724068" w14:textId="25668A9F" w:rsidR="008B00FE" w:rsidRPr="00E53039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4A1DB35E" w14:textId="69E0ABDC" w:rsidR="008B00FE" w:rsidRPr="00E53039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14/08/2021</w:t>
            </w:r>
          </w:p>
        </w:tc>
        <w:tc>
          <w:tcPr>
            <w:tcW w:w="1304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7076F1F7" w14:textId="6B2E01CE" w:rsidR="008B00FE" w:rsidRPr="00E53039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13/08/2022</w:t>
            </w:r>
          </w:p>
        </w:tc>
        <w:tc>
          <w:tcPr>
            <w:tcW w:w="1857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1E2D8240" w14:textId="3E99D4BB" w:rsidR="008B00FE" w:rsidRPr="00E53039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2EA8BEB" w14:textId="57B8170A" w:rsidR="008B00FE" w:rsidRPr="00E53039" w:rsidRDefault="008B00FE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QLD</w:t>
            </w:r>
          </w:p>
        </w:tc>
      </w:tr>
      <w:tr w:rsidR="00AD13FD" w14:paraId="3A92E1B2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F0B7DD5" w14:textId="4C58C27C" w:rsidR="008B00FE" w:rsidRPr="00E53039" w:rsidRDefault="008B00FE" w:rsidP="00BB41CF">
            <w:pPr>
              <w:suppressAutoHyphens w:val="0"/>
              <w:spacing w:before="0" w:after="0"/>
            </w:pPr>
            <w:r w:rsidRPr="000512A3">
              <w:rPr>
                <w:b w:val="0"/>
              </w:rPr>
              <w:t>Mr Li Cunxin AO</w:t>
            </w:r>
          </w:p>
        </w:tc>
        <w:tc>
          <w:tcPr>
            <w:tcW w:w="2010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56E72FF1" w14:textId="0429DF73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E27090A" w14:textId="556DEE6E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22/08/2021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A92B254" w14:textId="7560DFE1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21/08/2022</w:t>
            </w:r>
          </w:p>
        </w:tc>
        <w:tc>
          <w:tcPr>
            <w:tcW w:w="1857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28D0175C" w14:textId="4177AFD8" w:rsidR="008B00FE" w:rsidRPr="00E53039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tcBorders>
              <w:bottom w:val="single" w:sz="4" w:space="0" w:color="4BB3B5" w:themeColor="accent2"/>
            </w:tcBorders>
            <w:shd w:val="clear" w:color="auto" w:fill="auto"/>
            <w:vAlign w:val="center"/>
          </w:tcPr>
          <w:p w14:paraId="521CEBE7" w14:textId="75F4C4AD" w:rsidR="008B00FE" w:rsidRPr="00E53039" w:rsidRDefault="008B00FE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QLD</w:t>
            </w:r>
          </w:p>
        </w:tc>
      </w:tr>
      <w:tr w:rsidR="00AD13FD" w14:paraId="74595E0A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4599BF1B" w14:textId="7AE0C6EB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Mr Dan Rosen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6455AC8" w14:textId="1C3C2D5E" w:rsidR="000512A3" w:rsidRPr="00D95E69" w:rsidRDefault="000512A3" w:rsidP="00D95E69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DB87AAF" w14:textId="4BA53CB3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14/08/2021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473EC0" w14:textId="1D1678CB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D3F27E9" w14:textId="2EEF148B" w:rsidR="000512A3" w:rsidRPr="000512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AEAFF86" w14:textId="5910EF49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NSW</w:t>
            </w:r>
          </w:p>
        </w:tc>
      </w:tr>
      <w:tr w:rsidR="00AD13FD" w14:paraId="2CC5D92E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1FB5DF3C" w14:textId="4DA2A812" w:rsidR="00437015" w:rsidRPr="000512A3" w:rsidRDefault="00437015" w:rsidP="00BB41CF">
            <w:pPr>
              <w:suppressAutoHyphens w:val="0"/>
              <w:spacing w:before="0" w:after="0"/>
              <w:rPr>
                <w:b w:val="0"/>
              </w:rPr>
            </w:pPr>
            <w:r>
              <w:rPr>
                <w:b w:val="0"/>
              </w:rPr>
              <w:t>Ms Barbara Moore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F41B194" w14:textId="2A54D46F" w:rsidR="00437015" w:rsidRPr="000512A3" w:rsidRDefault="00437015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64637C2" w14:textId="10BFC70C" w:rsidR="00437015" w:rsidRPr="000512A3" w:rsidRDefault="00437015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28/09/2021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ED5E1C5" w14:textId="3A6E7831" w:rsidR="00437015" w:rsidRPr="000512A3" w:rsidRDefault="00437015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13/08/2022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E4329AB" w14:textId="77508AF7" w:rsidR="00437015" w:rsidRPr="000512A3" w:rsidRDefault="00437015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</w:t>
            </w:r>
            <w:r w:rsidR="006B7E6C">
              <w:t>18</w:t>
            </w:r>
            <w: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1A25C90" w14:textId="36CE05DD" w:rsidR="00437015" w:rsidRPr="000512A3" w:rsidRDefault="00437015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NSW</w:t>
            </w:r>
          </w:p>
        </w:tc>
      </w:tr>
      <w:tr w:rsidR="00EA3FCD" w14:paraId="72065D0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1ED87B7E" w14:textId="1BD4BDA5" w:rsidR="00EA3FCD" w:rsidRPr="009D39B2" w:rsidRDefault="00EA3FCD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Film Certification Advisory</w:t>
            </w:r>
          </w:p>
        </w:tc>
      </w:tr>
      <w:tr w:rsidR="00AD13FD" w14:paraId="5FCF367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92C921D" w14:textId="11247BC8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Mr Ben Grant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DEE4D02" w14:textId="3FAD616D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A0D23E9" w14:textId="797F6E28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73B2B">
              <w:t>27/07/2021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52787D8" w14:textId="28B1F363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73B2B">
              <w:t>19/07/2024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8936061" w14:textId="0F7CCC18" w:rsidR="000512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FD61D5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8E54D32" w14:textId="2E8FEE53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E73B2B">
              <w:t>NSW</w:t>
            </w:r>
          </w:p>
        </w:tc>
      </w:tr>
      <w:tr w:rsidR="00EA3FCD" w14:paraId="4693A2ED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0AB11587" w14:textId="42CB21CF" w:rsidR="00EA3FCD" w:rsidRPr="00E73B2B" w:rsidRDefault="00EA3FCD" w:rsidP="00BB41CF">
            <w:pPr>
              <w:suppressAutoHyphens w:val="0"/>
              <w:spacing w:before="0" w:after="0"/>
            </w:pPr>
            <w:r>
              <w:t>International Air Services Commission</w:t>
            </w:r>
          </w:p>
        </w:tc>
      </w:tr>
      <w:tr w:rsidR="00AD13FD" w14:paraId="03FD4EA1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87380CF" w14:textId="181E581D" w:rsidR="00792F8D" w:rsidRPr="00792F8D" w:rsidRDefault="00792F8D" w:rsidP="00BB41CF">
            <w:pPr>
              <w:suppressAutoHyphens w:val="0"/>
              <w:spacing w:before="0" w:after="0"/>
              <w:rPr>
                <w:b w:val="0"/>
              </w:rPr>
            </w:pPr>
            <w:r w:rsidRPr="00792F8D">
              <w:rPr>
                <w:b w:val="0"/>
              </w:rPr>
              <w:t>Ms Genevieve Butler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2216841" w14:textId="65E2A3E9" w:rsidR="00792F8D" w:rsidRPr="00792F8D" w:rsidRDefault="00792F8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6A96467" w14:textId="534C3DA7" w:rsidR="00792F8D" w:rsidRPr="00792F8D" w:rsidRDefault="00792F8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05/08/2021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B7D6E46" w14:textId="5D76A364" w:rsidR="00792F8D" w:rsidRPr="00792F8D" w:rsidRDefault="00792F8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04/08/2023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5FC6FBD" w14:textId="47525B76" w:rsidR="00792F8D" w:rsidRPr="00792F8D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$99,151</w:t>
            </w:r>
            <w:r w:rsidR="00252007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0576654" w14:textId="7489E8B6" w:rsidR="00792F8D" w:rsidRPr="00792F8D" w:rsidRDefault="00792F8D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NSW</w:t>
            </w:r>
          </w:p>
        </w:tc>
      </w:tr>
      <w:tr w:rsidR="00EA3FCD" w14:paraId="7C0A6C9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27B8EA8A" w14:textId="05837DA3" w:rsidR="00EA3FCD" w:rsidRPr="009D39B2" w:rsidRDefault="00EA3FCD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National Cultural Heritage Committee</w:t>
            </w:r>
          </w:p>
        </w:tc>
      </w:tr>
      <w:tr w:rsidR="00AD13FD" w14:paraId="172EFE0B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6F530D4" w14:textId="116699C9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Dr Lisa Slade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75F099B" w14:textId="28265ECE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08249" w14:textId="38EF9562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5/05/2021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292F179" w14:textId="5DCFAD15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4/05/2024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0A46AFB0" w14:textId="11F57274" w:rsidR="000512A3" w:rsidRPr="000512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$556</w:t>
            </w:r>
            <w:r w:rsidR="00993958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4CEA8CF" w14:textId="71D14F93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SA</w:t>
            </w:r>
          </w:p>
        </w:tc>
      </w:tr>
      <w:tr w:rsidR="00AD13FD" w14:paraId="5C16260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00D4B49B" w14:textId="05E6B870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Prof Martin Gibbs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B215228" w14:textId="7F3E41E1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859BD0C" w14:textId="70B8122B" w:rsidR="000512A3" w:rsidRPr="000512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5/05/2021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5B645C2" w14:textId="556DA39C" w:rsidR="000512A3" w:rsidRPr="000512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7C2F4D">
              <w:t>4</w:t>
            </w:r>
            <w:r w:rsidR="000512A3" w:rsidRPr="000512A3">
              <w:t>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C9EF97F" w14:textId="2FB9894D" w:rsidR="000512A3" w:rsidRPr="000512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993958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9D644B1" w14:textId="2B9378BC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NSW</w:t>
            </w:r>
          </w:p>
        </w:tc>
      </w:tr>
      <w:tr w:rsidR="00AD13FD" w14:paraId="219960F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58BE7BD7" w14:textId="538B931F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>Ms Margaret West AM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EA1CD03" w14:textId="2C97E966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042A0C4" w14:textId="524BE1D9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5/05/2021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71E4D47" w14:textId="501939CC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4/05/2024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08780F9" w14:textId="0CEE5D53" w:rsidR="000512A3" w:rsidRPr="000512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993958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96BA4AE" w14:textId="09D0A42A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NT</w:t>
            </w:r>
          </w:p>
        </w:tc>
      </w:tr>
      <w:tr w:rsidR="00AD13FD" w14:paraId="17A5AB63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142A58C0" w14:textId="243692F6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>Mr Joseph Eisenberg OAM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79B6FE1" w14:textId="5CB0A794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11FD211" w14:textId="075386FE" w:rsidR="000512A3" w:rsidRPr="000512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5/05/2021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CCAD362" w14:textId="6E599CEB" w:rsidR="000512A3" w:rsidRPr="000512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4/05/2023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C1C1E16" w14:textId="3D81BD6F" w:rsidR="000512A3" w:rsidRPr="000512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993958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DBAF068" w14:textId="0F842510" w:rsidR="000512A3" w:rsidRPr="000512A3" w:rsidRDefault="002A06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ACT</w:t>
            </w:r>
          </w:p>
        </w:tc>
      </w:tr>
      <w:tr w:rsidR="00AD13FD" w14:paraId="1DFAACA6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49ACB421" w14:textId="0B5B4547" w:rsidR="000512A3" w:rsidRPr="000512A3" w:rsidRDefault="000512A3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  <w:kern w:val="0"/>
              </w:rPr>
            </w:pPr>
            <w:r w:rsidRPr="000512A3">
              <w:rPr>
                <w:b w:val="0"/>
              </w:rPr>
              <w:t xml:space="preserve">Prof Duncan Chappell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187348D" w14:textId="477D5D7B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AF7C18A" w14:textId="157B498A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5/05/2021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DC8AD70" w14:textId="008F32A1" w:rsidR="000512A3" w:rsidRPr="000512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0</w:t>
            </w:r>
            <w:r w:rsidR="000512A3" w:rsidRPr="000512A3">
              <w:t>4/05/2023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6B292FB" w14:textId="6E0CAFC7" w:rsidR="000512A3" w:rsidRPr="000512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$418</w:t>
            </w:r>
            <w:r w:rsidR="00993958">
              <w:rPr>
                <w:rFonts w:eastAsia="Times New Roman" w:cstheme="minorHAnsi"/>
                <w:color w:val="000000"/>
                <w:kern w:val="0"/>
                <w:lang w:eastAsia="en-AU"/>
              </w:rPr>
              <w:t xml:space="preserve"> per diem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BBD733D" w14:textId="5B510CE5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NSW</w:t>
            </w:r>
          </w:p>
        </w:tc>
      </w:tr>
      <w:tr w:rsidR="00EA3FCD" w14:paraId="6AB31E9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5F4EBCF0" w14:textId="6DA00530" w:rsidR="00EA3FCD" w:rsidRPr="009D39B2" w:rsidRDefault="00EA3FCD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National Film and Sound Archive Board</w:t>
            </w:r>
          </w:p>
        </w:tc>
      </w:tr>
      <w:tr w:rsidR="00AD13FD" w14:paraId="38A1961B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4A9C47F" w14:textId="34763E80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Ms Caroline Elliott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FE43213" w14:textId="5B30184A" w:rsidR="000512A3" w:rsidRPr="000512A3" w:rsidRDefault="002A064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0512A3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61D925" w14:textId="750DD6D6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25/06/2021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4D43CE8" w14:textId="2EF7C0E3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24/09/2021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D31494C" w14:textId="76C17903" w:rsidR="000512A3" w:rsidRPr="00A54A52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$44,350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6D5F194" w14:textId="75371799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VIC</w:t>
            </w:r>
          </w:p>
        </w:tc>
      </w:tr>
      <w:tr w:rsidR="00AD13FD" w14:paraId="251B190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01FB18DE" w14:textId="5D913680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lastRenderedPageBreak/>
              <w:t xml:space="preserve">Ms Caroline Elliott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8F5C003" w14:textId="76B05B7C" w:rsidR="000512A3" w:rsidRPr="000512A3" w:rsidRDefault="002A0648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 xml:space="preserve">Acting </w:t>
            </w:r>
            <w:r w:rsidR="000512A3" w:rsidRPr="000512A3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6D3F1E2" w14:textId="2F800A3E" w:rsidR="000512A3" w:rsidRPr="00A54A52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25/09/2021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BF33DD3" w14:textId="5E15A7F1" w:rsidR="000512A3" w:rsidRPr="00A54A52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24/12/2021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D978F83" w14:textId="3B0B5616" w:rsidR="000512A3" w:rsidRPr="00A54A52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$44,350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A694F7C" w14:textId="35170549" w:rsidR="000512A3" w:rsidRPr="00A54A52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VIC</w:t>
            </w:r>
          </w:p>
        </w:tc>
      </w:tr>
      <w:tr w:rsidR="00AD13FD" w14:paraId="0C2E37A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F9C6829" w14:textId="4F32912B" w:rsidR="000512A3" w:rsidRPr="000512A3" w:rsidRDefault="000512A3" w:rsidP="00BB41CF">
            <w:pPr>
              <w:suppressAutoHyphens w:val="0"/>
              <w:spacing w:before="0" w:after="0"/>
              <w:rPr>
                <w:rFonts w:eastAsia="Times New Roman" w:cstheme="minorHAnsi"/>
                <w:b w:val="0"/>
                <w:color w:val="000000"/>
                <w:kern w:val="0"/>
                <w:lang w:eastAsia="en-AU"/>
              </w:rPr>
            </w:pPr>
            <w:r w:rsidRPr="000512A3">
              <w:rPr>
                <w:b w:val="0"/>
              </w:rPr>
              <w:t xml:space="preserve">Ms Judith Donnelly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E54B739" w14:textId="61F7FBAE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305E6BD" w14:textId="017F32FB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24/07/2021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471C331" w14:textId="07D388D3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23/07/2024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B5A032C" w14:textId="7C6EF712" w:rsidR="000512A3" w:rsidRPr="00A54A52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373876B1" w14:textId="5781D967" w:rsidR="000512A3" w:rsidRPr="00A54A52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lang w:eastAsia="en-AU"/>
              </w:rPr>
            </w:pPr>
            <w:r w:rsidRPr="006B58A3">
              <w:t>VIC</w:t>
            </w:r>
          </w:p>
        </w:tc>
      </w:tr>
      <w:tr w:rsidR="002A0648" w14:paraId="52B30898" w14:textId="77777777" w:rsidTr="00BB41CF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6E2669BA" w14:textId="227F9BBB" w:rsidR="002A0648" w:rsidRPr="009D39B2" w:rsidRDefault="002A0648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National Gallery of Australia Council</w:t>
            </w:r>
          </w:p>
        </w:tc>
      </w:tr>
      <w:tr w:rsidR="00AD13FD" w14:paraId="0CCC9518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6821005A" w14:textId="644EA6F4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 xml:space="preserve">Ms Alison Kubler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5176FC9" w14:textId="3867C7C4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F284BDB" w14:textId="00677DFA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3623">
              <w:t>13/05/2021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7F30898" w14:textId="1D589625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3623">
              <w:t>12/05/2024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19D88C2" w14:textId="3D4BE0DC" w:rsidR="000512A3" w:rsidRPr="006B58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$26,340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39456A4" w14:textId="054715C8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E3623">
              <w:t>QLD</w:t>
            </w:r>
          </w:p>
        </w:tc>
      </w:tr>
      <w:tr w:rsidR="00AD13FD" w14:paraId="54B0550C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65BEF857" w14:textId="131B4AF6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Mr Ryan Stokes AO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A4A0974" w14:textId="191786C7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5599DE7" w14:textId="7D13C390" w:rsidR="000512A3" w:rsidRPr="006B58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8E3623">
              <w:t>9/07/2021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A0B7CEF" w14:textId="53CE8125" w:rsidR="000512A3" w:rsidRPr="006B58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8E3623">
              <w:t>8/07/2024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5C4CABF" w14:textId="558F0CE4" w:rsidR="000512A3" w:rsidRPr="006B58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$52,680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9A2C6C5" w14:textId="75CDC131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E3623">
              <w:t>NSW</w:t>
            </w:r>
          </w:p>
        </w:tc>
      </w:tr>
      <w:tr w:rsidR="000624FC" w14:paraId="1E2F2EA8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vAlign w:val="center"/>
          </w:tcPr>
          <w:p w14:paraId="318032F2" w14:textId="56C79AF9" w:rsidR="000624FC" w:rsidRPr="009D39B2" w:rsidRDefault="000624FC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National Museum of Australia Council</w:t>
            </w:r>
          </w:p>
        </w:tc>
      </w:tr>
      <w:tr w:rsidR="00AD13FD" w14:paraId="2A1E7EAA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4F0468E9" w14:textId="0D834D0D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 xml:space="preserve">Mr Peter Walker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7399FE3" w14:textId="012FA0ED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8B7C138" w14:textId="646CB193" w:rsidR="000512A3" w:rsidRPr="006B58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203D65">
              <w:t>5/08/2021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C7C87FE" w14:textId="064FF8AD" w:rsidR="000512A3" w:rsidRPr="006B58A3" w:rsidRDefault="00580F7F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203D65">
              <w:t>4/08/2024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079DE7D" w14:textId="106296CB" w:rsidR="000512A3" w:rsidRPr="006B58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E591244" w14:textId="234F61F9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SA</w:t>
            </w:r>
          </w:p>
        </w:tc>
      </w:tr>
      <w:tr w:rsidR="00AD13FD" w14:paraId="1094F6EB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C126118" w14:textId="376E4C53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 xml:space="preserve">Dr Mike Haywood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823CA28" w14:textId="1D72CED7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00F44DC" w14:textId="1A7A9BD0" w:rsidR="000512A3" w:rsidRPr="006B58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0512A3" w:rsidRPr="00203D65">
              <w:t>5/08/2021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4D18E14" w14:textId="33B6694C" w:rsidR="000512A3" w:rsidRPr="006B58A3" w:rsidRDefault="00580F7F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841B5F">
              <w:t>4</w:t>
            </w:r>
            <w:r w:rsidR="000512A3" w:rsidRPr="00203D65">
              <w:t>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16446D29" w14:textId="2F0F1C07" w:rsidR="000512A3" w:rsidRPr="006B58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A1C73D7" w14:textId="7447500B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WA</w:t>
            </w:r>
          </w:p>
        </w:tc>
      </w:tr>
      <w:tr w:rsidR="00AD13FD" w14:paraId="6476257D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ABA060D" w14:textId="6ED6A70F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Ms Tracey Whiting AM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D8711F0" w14:textId="3BD3EE66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1C80FB5" w14:textId="4C6D93F3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13/05/2021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30F85B3" w14:textId="22D1A367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12/05/2024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0588C992" w14:textId="0C7AEFFB" w:rsidR="000512A3" w:rsidRPr="006B58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BA99997" w14:textId="5AD672B0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SA</w:t>
            </w:r>
          </w:p>
        </w:tc>
      </w:tr>
      <w:tr w:rsidR="00AD13FD" w14:paraId="64D2B51B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1F1EAAF7" w14:textId="6FFABE4C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 xml:space="preserve">Ms Sandra Chipchase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6918D5C" w14:textId="01636D30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8E8F523" w14:textId="2AD1C6B1" w:rsidR="000512A3" w:rsidRPr="006B58A3" w:rsidRDefault="00EF7894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0512A3" w:rsidRPr="00203D65">
              <w:t>5/08/2021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C111D27" w14:textId="0116BA6E" w:rsidR="000512A3" w:rsidRPr="006B58A3" w:rsidRDefault="00EF7894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0512A3" w:rsidRPr="00203D65">
              <w:t>4/08/2024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798280D" w14:textId="10F94E74" w:rsidR="000512A3" w:rsidRPr="006B58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3454E1F" w14:textId="100E0955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ACT</w:t>
            </w:r>
          </w:p>
        </w:tc>
      </w:tr>
      <w:tr w:rsidR="00AD13FD" w14:paraId="50874FC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8366BE7" w14:textId="70EB0DC7" w:rsidR="000512A3" w:rsidRPr="000512A3" w:rsidRDefault="00EC7B62" w:rsidP="00BB41CF">
            <w:pPr>
              <w:suppressAutoHyphens w:val="0"/>
              <w:spacing w:before="0" w:after="0"/>
              <w:rPr>
                <w:b w:val="0"/>
              </w:rPr>
            </w:pPr>
            <w:r>
              <w:rPr>
                <w:b w:val="0"/>
              </w:rPr>
              <w:t>Ms Natasha Bowness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AD65CFB" w14:textId="68D31388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CB9B76A" w14:textId="4F5A5A12" w:rsidR="000512A3" w:rsidRPr="006B58A3" w:rsidRDefault="00EF7894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203D65">
              <w:t>1/11/2021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BBE3A1E" w14:textId="359A31D3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31/10/2024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BC87E37" w14:textId="76358CEE" w:rsidR="000512A3" w:rsidRPr="006B58A3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59F04C8" w14:textId="0FBF1FAA" w:rsidR="000512A3" w:rsidRPr="006B58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D65">
              <w:t>VIC</w:t>
            </w:r>
          </w:p>
        </w:tc>
      </w:tr>
      <w:tr w:rsidR="00AD13FD" w14:paraId="257163C1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1FCAA904" w14:textId="322E70D6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 xml:space="preserve">Mr Benedict Maguire 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CC2CE54" w14:textId="3AAB7E6F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872381F" w14:textId="601E471B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21/08/2021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0DFBB4D" w14:textId="049ACE66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20/08/2024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2216219" w14:textId="3F97DB64" w:rsidR="000512A3" w:rsidRPr="006B58A3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5BD2CED" w14:textId="34C003CE" w:rsidR="000512A3" w:rsidRPr="006B58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3D65">
              <w:t>NSW</w:t>
            </w:r>
          </w:p>
        </w:tc>
      </w:tr>
      <w:tr w:rsidR="00EA3FCD" w14:paraId="5D8D1DFB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3C3BCF51" w14:textId="74825315" w:rsidR="00EA3FCD" w:rsidRPr="009D39B2" w:rsidRDefault="00EA3FCD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National Portrait Gallery of Australia</w:t>
            </w:r>
            <w:r w:rsidR="00411476">
              <w:rPr>
                <w:rFonts w:cstheme="minorHAnsi"/>
                <w:bCs/>
                <w:color w:val="000000"/>
              </w:rPr>
              <w:t xml:space="preserve"> Board</w:t>
            </w:r>
          </w:p>
        </w:tc>
      </w:tr>
      <w:tr w:rsidR="00AD13FD" w14:paraId="633ACD9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6D5392C8" w14:textId="07B811F8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Mr Stuart Wood AM QC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A3304CF" w14:textId="3B961B5B" w:rsidR="000512A3" w:rsidRPr="000512A3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24C404E" w14:textId="08A437BF" w:rsidR="000512A3" w:rsidRPr="00203D65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18AE">
              <w:t>27/06/2021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24BD8A3" w14:textId="1EFB4B04" w:rsidR="000512A3" w:rsidRPr="00203D65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18AE">
              <w:t>26/06/2024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2C2B90F" w14:textId="2080096B" w:rsidR="000512A3" w:rsidRPr="00203D65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342581B" w14:textId="3C10208C" w:rsidR="000512A3" w:rsidRPr="00203D65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18AE">
              <w:t>VIC</w:t>
            </w:r>
          </w:p>
        </w:tc>
      </w:tr>
      <w:tr w:rsidR="00AD13FD" w14:paraId="099F71EB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5C68DFC" w14:textId="51BD8136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Dr Helen Nugent AO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D41DF3B" w14:textId="6E12D319" w:rsidR="000512A3" w:rsidRPr="000512A3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12A3"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1D9661" w14:textId="6E7CA830" w:rsidR="000512A3" w:rsidRPr="00203D65" w:rsidRDefault="00EF7894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0512A3" w:rsidRPr="008C18AE">
              <w:t>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11EC6B4" w14:textId="2C5DACF6" w:rsidR="000512A3" w:rsidRPr="00203D65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8AE">
              <w:t>31/12/2021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4B9BB77" w14:textId="08888BFA" w:rsidR="000512A3" w:rsidRPr="00203D65" w:rsidRDefault="006B7E6C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$44,350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4598711" w14:textId="2AD41819" w:rsidR="000512A3" w:rsidRPr="00203D65" w:rsidRDefault="000512A3" w:rsidP="00BB41CF">
            <w:pPr>
              <w:suppressAutoHyphens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18AE">
              <w:t>NSW</w:t>
            </w:r>
          </w:p>
        </w:tc>
      </w:tr>
      <w:tr w:rsidR="00AD13FD" w14:paraId="4EA1F672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CFE2416" w14:textId="25AD3786" w:rsidR="000512A3" w:rsidRPr="000512A3" w:rsidRDefault="000512A3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Ms Jillian Broadbent AC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CBB4BAA" w14:textId="62240E3D" w:rsidR="000512A3" w:rsidRPr="000512A3" w:rsidRDefault="005C3AB8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Acting </w:t>
            </w:r>
            <w:r w:rsidR="000512A3"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8529358" w14:textId="679172C9" w:rsidR="000512A3" w:rsidRPr="00203D65" w:rsidRDefault="00EF7894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0512A3" w:rsidRPr="008C18AE">
              <w:t>5/08/2021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2EB87F7" w14:textId="1FBD03B3" w:rsidR="000512A3" w:rsidRPr="00203D65" w:rsidRDefault="00EF7894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  <w:r w:rsidR="000512A3" w:rsidRPr="008C18AE">
              <w:t>4/11/2021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0CBBEE8" w14:textId="0FDC49B4" w:rsidR="000512A3" w:rsidRPr="00203D65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$22,180</w:t>
            </w:r>
            <w:r w:rsidR="008D33A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367C29E" w14:textId="14F2626C" w:rsidR="000512A3" w:rsidRPr="00203D65" w:rsidRDefault="000512A3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C18AE">
              <w:t>NSW</w:t>
            </w:r>
          </w:p>
        </w:tc>
      </w:tr>
      <w:tr w:rsidR="00EA3FCD" w14:paraId="53CA04B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6055B9E9" w14:textId="3698CC76" w:rsidR="00EA3FCD" w:rsidRPr="009D39B2" w:rsidRDefault="00EA3FCD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A6246C">
              <w:rPr>
                <w:rFonts w:cstheme="minorHAnsi"/>
                <w:bCs/>
                <w:color w:val="000000"/>
              </w:rPr>
              <w:t>North Queensland Water Infrastructure Authority</w:t>
            </w:r>
          </w:p>
        </w:tc>
      </w:tr>
      <w:tr w:rsidR="00AD13FD" w14:paraId="532FF43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262E880E" w14:textId="3CDAD6B3" w:rsidR="00A6246C" w:rsidRPr="00A6246C" w:rsidRDefault="00A6246C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A6246C">
              <w:rPr>
                <w:rFonts w:cstheme="minorHAnsi"/>
                <w:b w:val="0"/>
                <w:bCs/>
                <w:color w:val="000000"/>
              </w:rPr>
              <w:t>Mr Peter Wallbrink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2264BB6" w14:textId="49C811D1" w:rsidR="00A6246C" w:rsidRPr="00A6246C" w:rsidRDefault="00CA3B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Acting </w:t>
            </w:r>
            <w:r w:rsidR="00A6246C" w:rsidRPr="00A6246C">
              <w:rPr>
                <w:rFonts w:cstheme="minorHAnsi"/>
                <w:bCs/>
                <w:color w:val="000000"/>
              </w:rPr>
              <w:t>CEO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2338205" w14:textId="4EED10C8" w:rsidR="00A6246C" w:rsidRPr="00A6246C" w:rsidRDefault="00CA3B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06/05</w:t>
            </w:r>
            <w:r w:rsidR="00A6246C">
              <w:rPr>
                <w:rFonts w:cstheme="minorHAnsi"/>
                <w:bCs/>
                <w:color w:val="000000"/>
              </w:rPr>
              <w:t>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D0FF227" w14:textId="3C669A19" w:rsidR="00A6246C" w:rsidRPr="00A6246C" w:rsidRDefault="00CA3B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07</w:t>
            </w:r>
            <w:r w:rsidR="00A6246C">
              <w:rPr>
                <w:rFonts w:cstheme="minorHAnsi"/>
                <w:bCs/>
                <w:color w:val="000000"/>
              </w:rPr>
              <w:t>/11/</w:t>
            </w:r>
            <w:r w:rsidR="00A6246C" w:rsidRPr="00A6246C">
              <w:rPr>
                <w:rFonts w:cstheme="minorHAnsi"/>
                <w:bCs/>
                <w:color w:val="000000"/>
              </w:rPr>
              <w:t>2021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7C99138" w14:textId="51F2E86E" w:rsidR="00A6246C" w:rsidRPr="00A6246C" w:rsidRDefault="006B7E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$304,380</w:t>
            </w:r>
            <w:r w:rsidR="008D33AB">
              <w:rPr>
                <w:rFonts w:cstheme="minorHAnsi"/>
                <w:bCs/>
                <w:color w:val="000000"/>
              </w:rPr>
              <w:t xml:space="preserve"> </w:t>
            </w:r>
            <w:r w:rsidR="008D33AB">
              <w:t>per annum</w:t>
            </w:r>
            <w:r w:rsidR="008D33AB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AD4DD05" w14:textId="1C08B471" w:rsidR="00A6246C" w:rsidRPr="00A6246C" w:rsidRDefault="00A624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ACT</w:t>
            </w:r>
          </w:p>
        </w:tc>
      </w:tr>
      <w:tr w:rsidR="002A0648" w14:paraId="70D73FB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624E4C70" w14:textId="7F651106" w:rsidR="002A0648" w:rsidRPr="00EA3FCD" w:rsidRDefault="002A0648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EA3FCD">
              <w:rPr>
                <w:rFonts w:cstheme="minorHAnsi"/>
                <w:bCs/>
                <w:color w:val="000000"/>
              </w:rPr>
              <w:t>Public Lending Right Committee</w:t>
            </w:r>
          </w:p>
        </w:tc>
      </w:tr>
      <w:tr w:rsidR="00AD13FD" w14:paraId="1EC38113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58F63A8A" w14:textId="20BA528D" w:rsidR="002A0648" w:rsidRPr="002A0648" w:rsidRDefault="002A0648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2A0648">
              <w:rPr>
                <w:b w:val="0"/>
              </w:rPr>
              <w:t>Mr Steven Zorzi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9309A7E" w14:textId="26FD9C61" w:rsidR="002A0648" w:rsidRPr="00A6246C" w:rsidRDefault="002A0648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6D01E0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8A3D639" w14:textId="6A64EEB5" w:rsidR="002A0648" w:rsidRDefault="002A0648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6D01E0">
              <w:t>30/09/2021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05E2BB1" w14:textId="337B00B4" w:rsidR="002A0648" w:rsidRDefault="002A0648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2A0648">
              <w:rPr>
                <w:rFonts w:cstheme="minorHAnsi"/>
                <w:bCs/>
                <w:color w:val="000000"/>
              </w:rPr>
              <w:t xml:space="preserve">Cessation of </w:t>
            </w:r>
            <w:r>
              <w:rPr>
                <w:rFonts w:cstheme="minorHAnsi"/>
                <w:bCs/>
                <w:color w:val="000000"/>
              </w:rPr>
              <w:t xml:space="preserve">APS </w:t>
            </w:r>
            <w:r w:rsidRPr="002A0648">
              <w:rPr>
                <w:rFonts w:cstheme="minorHAnsi"/>
                <w:bCs/>
                <w:color w:val="000000"/>
              </w:rPr>
              <w:t>position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7BED6C1" w14:textId="632E155E" w:rsidR="002A0648" w:rsidRPr="00A6246C" w:rsidRDefault="006B7E6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F417F75" w14:textId="086876D0" w:rsidR="002A0648" w:rsidRDefault="002A0648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6D01E0">
              <w:t>ACT</w:t>
            </w:r>
          </w:p>
        </w:tc>
      </w:tr>
      <w:tr w:rsidR="00AD13FD" w14:paraId="34565DCF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4380840A" w14:textId="61323D7C" w:rsidR="00AD13FD" w:rsidRPr="00AD13FD" w:rsidRDefault="00AD13FD" w:rsidP="00BB41CF">
            <w:pPr>
              <w:shd w:val="clear" w:color="auto" w:fill="F2F2F2" w:themeFill="background1" w:themeFillShade="F2"/>
              <w:suppressAutoHyphens w:val="0"/>
              <w:spacing w:before="0"/>
              <w:rPr>
                <w:b w:val="0"/>
              </w:rPr>
            </w:pPr>
            <w:r w:rsidRPr="00AD13FD">
              <w:t>Northern Australia Infrastructure Facility Board</w:t>
            </w:r>
          </w:p>
        </w:tc>
      </w:tr>
      <w:tr w:rsidR="00AD13FD" w14:paraId="14BFFD2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944EFF8" w14:textId="41A8D3F7" w:rsidR="00AD13FD" w:rsidRPr="004B6422" w:rsidRDefault="00AD13FD" w:rsidP="00BB41CF">
            <w:pPr>
              <w:suppressAutoHyphens w:val="0"/>
              <w:spacing w:before="0"/>
              <w:rPr>
                <w:b w:val="0"/>
              </w:rPr>
            </w:pPr>
            <w:r w:rsidRPr="004B6422">
              <w:rPr>
                <w:b w:val="0"/>
              </w:rPr>
              <w:t>Tracey Hayes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4B6D237" w14:textId="6C81DD60" w:rsidR="00AD13FD" w:rsidRPr="006D01E0" w:rsidRDefault="00AD13FD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Chair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AB48A6" w14:textId="18BC586B" w:rsidR="00AD13FD" w:rsidRPr="006D01E0" w:rsidRDefault="00AD13FD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A0EB26B" w14:textId="23BE823F" w:rsidR="00AD13FD" w:rsidRPr="002A0648" w:rsidRDefault="00AD13FD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69673C">
              <w:t xml:space="preserve">30/06/2024 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0DF697E" w14:textId="1A011FD2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Pr="004B6422">
              <w:t>119</w:t>
            </w:r>
            <w:r w:rsidR="008B51CA">
              <w:t>,</w:t>
            </w:r>
            <w:r w:rsidRPr="004B6422">
              <w:t>890</w:t>
            </w:r>
            <w:r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5DEF092" w14:textId="6C351BB9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NT</w:t>
            </w:r>
          </w:p>
        </w:tc>
      </w:tr>
      <w:tr w:rsidR="00AD13FD" w14:paraId="12C7B58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00DAFB12" w14:textId="437A5BAA" w:rsidR="00AD13FD" w:rsidRPr="004B6422" w:rsidRDefault="004B6422" w:rsidP="00BB41CF">
            <w:pPr>
              <w:suppressAutoHyphens w:val="0"/>
              <w:spacing w:before="0"/>
              <w:rPr>
                <w:b w:val="0"/>
              </w:rPr>
            </w:pPr>
            <w:r w:rsidRPr="004B6422">
              <w:rPr>
                <w:b w:val="0"/>
              </w:rPr>
              <w:t>Stephen Margetic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BDEA2F3" w14:textId="149A961B" w:rsidR="00AD13FD" w:rsidRPr="006D01E0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71E3412" w14:textId="5560480E" w:rsidR="00AD13FD" w:rsidRPr="006D01E0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422">
              <w:t>01/07/2021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CC07C38" w14:textId="01A2958B" w:rsidR="00AD13FD" w:rsidRPr="002A0648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B6422">
              <w:rPr>
                <w:rFonts w:cstheme="minorHAnsi"/>
                <w:bCs/>
                <w:color w:val="000000"/>
              </w:rPr>
              <w:t>30/06/2024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3F6A367A" w14:textId="54796C8E" w:rsidR="00AD13FD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Pr="004B6422">
              <w:t>59,600</w:t>
            </w:r>
            <w:r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68B8C0C2" w14:textId="42859258" w:rsidR="00AD13FD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NT</w:t>
            </w:r>
          </w:p>
        </w:tc>
      </w:tr>
      <w:tr w:rsidR="00AD13FD" w14:paraId="4B76FCC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0DBA937B" w14:textId="4BCD63EA" w:rsidR="00AD13FD" w:rsidRPr="004B6422" w:rsidRDefault="004B6422" w:rsidP="00BB41CF">
            <w:pPr>
              <w:suppressAutoHyphens w:val="0"/>
              <w:spacing w:before="0"/>
              <w:rPr>
                <w:b w:val="0"/>
              </w:rPr>
            </w:pPr>
            <w:r w:rsidRPr="004B6422">
              <w:rPr>
                <w:b w:val="0"/>
              </w:rPr>
              <w:t>Kate George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49B89AEB" w14:textId="3635798E" w:rsidR="00AD13FD" w:rsidRPr="006D01E0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A1BFCEA" w14:textId="31B99E31" w:rsidR="00AD13FD" w:rsidRPr="006D01E0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6422">
              <w:t>01/07/2021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EC28B27" w14:textId="14506397" w:rsidR="00AD13FD" w:rsidRPr="002A0648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B6422">
              <w:rPr>
                <w:rFonts w:cstheme="minorHAnsi"/>
                <w:bCs/>
                <w:color w:val="000000"/>
              </w:rPr>
              <w:t>30/06/2024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78613174" w14:textId="64CC685D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6422">
              <w:t>$59,600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3B32A9F" w14:textId="6284045B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</w:t>
            </w:r>
          </w:p>
        </w:tc>
      </w:tr>
      <w:tr w:rsidR="00AD13FD" w14:paraId="78174029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49BD88E0" w14:textId="449ABA31" w:rsidR="00AD13FD" w:rsidRPr="004B6422" w:rsidRDefault="004B6422" w:rsidP="00BB41CF">
            <w:pPr>
              <w:suppressAutoHyphens w:val="0"/>
              <w:spacing w:before="0"/>
              <w:rPr>
                <w:b w:val="0"/>
              </w:rPr>
            </w:pPr>
            <w:r w:rsidRPr="004B6422">
              <w:rPr>
                <w:b w:val="0"/>
              </w:rPr>
              <w:lastRenderedPageBreak/>
              <w:t>Justin Mannolini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738CF06" w14:textId="6D0602B8" w:rsidR="00AD13FD" w:rsidRPr="006D01E0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96ABDE5" w14:textId="26652D10" w:rsidR="00AD13FD" w:rsidRPr="006D01E0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422">
              <w:t>01/07/2021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F03D42D" w14:textId="062FC4C5" w:rsidR="00AD13FD" w:rsidRPr="002A0648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B6422">
              <w:rPr>
                <w:rFonts w:cstheme="minorHAnsi"/>
                <w:bCs/>
                <w:color w:val="000000"/>
              </w:rPr>
              <w:t>30/06/2024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50EFC852" w14:textId="6A540B5B" w:rsidR="00AD13FD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6422">
              <w:t>$59,600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9E4C2F0" w14:textId="6D3B4B23" w:rsidR="00AD13FD" w:rsidRDefault="004B6422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</w:t>
            </w:r>
          </w:p>
        </w:tc>
      </w:tr>
      <w:tr w:rsidR="00AD13FD" w14:paraId="3FFA16D4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1FA91D4E" w14:textId="32FD3858" w:rsidR="00AD13FD" w:rsidRPr="004B6422" w:rsidRDefault="004B6422" w:rsidP="00BB41CF">
            <w:pPr>
              <w:suppressAutoHyphens w:val="0"/>
              <w:spacing w:before="0"/>
              <w:rPr>
                <w:b w:val="0"/>
              </w:rPr>
            </w:pPr>
            <w:r w:rsidRPr="004B6422">
              <w:rPr>
                <w:b w:val="0"/>
              </w:rPr>
              <w:t>Anthea Long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5D5FC9F" w14:textId="69EB3242" w:rsidR="00AD13FD" w:rsidRPr="006D01E0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D493DF2" w14:textId="68ACE0C9" w:rsidR="00AD13FD" w:rsidRPr="006D01E0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6422">
              <w:t>01/07/2021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DDA531E" w14:textId="038F4F98" w:rsidR="00AD13FD" w:rsidRPr="002A0648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4B6422">
              <w:rPr>
                <w:rFonts w:cstheme="minorHAnsi"/>
                <w:bCs/>
                <w:color w:val="000000"/>
              </w:rPr>
              <w:t>30/06/2024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BB37673" w14:textId="3B363AD1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6422">
              <w:t>$59,600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ED3D75F" w14:textId="401B86AD" w:rsidR="00AD13FD" w:rsidRDefault="004B6422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ACT</w:t>
            </w:r>
          </w:p>
        </w:tc>
      </w:tr>
      <w:tr w:rsidR="00B13C68" w14:paraId="12BCFA84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67C04183" w14:textId="4665424B" w:rsidR="00B13C68" w:rsidRPr="00B13C68" w:rsidRDefault="00B13C68" w:rsidP="00BB41CF">
            <w:pPr>
              <w:suppressAutoHyphens w:val="0"/>
              <w:spacing w:before="0"/>
              <w:rPr>
                <w:b w:val="0"/>
              </w:rPr>
            </w:pPr>
            <w:r w:rsidRPr="00B13C68">
              <w:rPr>
                <w:b w:val="0"/>
              </w:rPr>
              <w:t>Mr Simon Atkinson</w:t>
            </w:r>
            <w:r w:rsidRPr="00B13C68">
              <w:rPr>
                <w:b w:val="0"/>
              </w:rPr>
              <w:tab/>
              <w:t xml:space="preserve"> </w:t>
            </w:r>
          </w:p>
          <w:p w14:paraId="45A166AE" w14:textId="559E2C22" w:rsidR="00B13C68" w:rsidRPr="004B6422" w:rsidRDefault="00B13C68" w:rsidP="00BB41CF">
            <w:pPr>
              <w:suppressAutoHyphens w:val="0"/>
              <w:spacing w:before="0"/>
            </w:pPr>
            <w:r w:rsidRPr="00B13C68">
              <w:rPr>
                <w:b w:val="0"/>
              </w:rPr>
              <w:t>(ex officio)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BECFD12" w14:textId="6D6E3B2A" w:rsidR="00B13C68" w:rsidRDefault="00B13C68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C68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DB58FE7" w14:textId="61A14C9E" w:rsidR="00B13C68" w:rsidRPr="004B6422" w:rsidRDefault="00B13C68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B13C68">
              <w:t>2/07/2021</w:t>
            </w:r>
            <w:r w:rsidRPr="00B13C68">
              <w:tab/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95E6E21" w14:textId="7CC58779" w:rsidR="00B13C68" w:rsidRPr="004B6422" w:rsidRDefault="00B13C68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</w:rPr>
            </w:pPr>
            <w:r w:rsidRPr="00B13C68">
              <w:rPr>
                <w:rFonts w:cstheme="minorHAnsi"/>
                <w:bCs/>
                <w:color w:val="000000"/>
              </w:rPr>
              <w:t>Determined by the appointer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6B3C055" w14:textId="50F097F9" w:rsidR="00B13C68" w:rsidRPr="004B6422" w:rsidRDefault="00B13C68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Nil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8E63646" w14:textId="77333828" w:rsidR="00B13C68" w:rsidRDefault="00B13C68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</w:t>
            </w:r>
          </w:p>
        </w:tc>
      </w:tr>
      <w:tr w:rsidR="005D3ABB" w14:paraId="250B2932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vAlign w:val="center"/>
          </w:tcPr>
          <w:p w14:paraId="257217E3" w14:textId="725CBCCE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Cs/>
                <w:color w:val="auto"/>
                <w:kern w:val="0"/>
                <w:lang w:eastAsia="en-AU"/>
              </w:rPr>
              <w:t xml:space="preserve">Regional Development Australia </w:t>
            </w:r>
            <w:r w:rsidR="00EF12CB">
              <w:rPr>
                <w:rFonts w:asciiTheme="majorHAnsi" w:eastAsia="Times New Roman" w:hAnsiTheme="majorHAnsi" w:cstheme="majorHAnsi"/>
                <w:bCs/>
                <w:color w:val="auto"/>
                <w:kern w:val="0"/>
                <w:lang w:eastAsia="en-AU"/>
              </w:rPr>
              <w:t xml:space="preserve">Committees </w:t>
            </w:r>
          </w:p>
        </w:tc>
      </w:tr>
      <w:tr w:rsidR="00AD13FD" w14:paraId="34A59E64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23C2FE7F" w14:textId="346AA83E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David Bacon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Central Coast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AA1CD1" w14:textId="6F7A16B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B2026C3" w14:textId="24D79877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B7BE074" w14:textId="7C8FBEC1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30/06/2024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A5EA545" w14:textId="3195E129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F72DD1" w14:textId="5DEB9CDD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5E153D0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4E3BB849" w14:textId="5FA4523F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Cr Reg Kidd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Central West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4199E76" w14:textId="1395B2BC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5E0FBD2" w14:textId="2245848E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32970CB" w14:textId="3FAB2499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7D8FCDA" w14:textId="23A7DE1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A69209E" w14:textId="7A010B3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70B4986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09BF8015" w14:textId="3EAA6B32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John Lamont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Far South Coast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2A15B35" w14:textId="77C80F0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334AEDC" w14:textId="62AD4AF4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250703" w14:textId="6AD28BA1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31/12/2025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28AD6CE" w14:textId="2A4389BD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35F7913" w14:textId="7C07E103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5EA97575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281FE312" w14:textId="267B7766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Byron Hooker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Far West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56F07E" w14:textId="2DF1C63C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4551281" w14:textId="7984952B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B39496" w14:textId="79CD693B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31/12/2025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A582165" w14:textId="584AFE48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20616E8" w14:textId="500A081E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145C275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1DD64584" w14:textId="452304FF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Richard O'Leary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Mid North Coast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03595B8" w14:textId="05842339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2BD9998" w14:textId="600FEF52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BA4FB0" w14:textId="16FAD03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C8FC2E4" w14:textId="2F139B6A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2348842" w14:textId="1E3DF086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7CADC726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161C4B27" w14:textId="688538AE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Geoff Lowe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Murray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67BD189" w14:textId="4FE3D3B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72261B7" w14:textId="4A0D762E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0B875E" w14:textId="7D9E41E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2E54EB7B" w14:textId="3B52BCA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DA885B" w14:textId="701BC04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64A20177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7A3C060E" w14:textId="13E2FC2B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Ian Lobsey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Northern Inland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C13AFF" w14:textId="36370529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F0148D6" w14:textId="56A213E0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5431DB" w14:textId="2E8A46C1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21/10/2023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C0958A0" w14:textId="09C920ED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D99E990" w14:textId="0400CA2A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2A9D6FB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6E5DB3AF" w14:textId="25932166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 Tracy  McIntyre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Orana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BC31FF6" w14:textId="5669352D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7ADDCB0" w14:textId="6CA1D2E4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F807E1" w14:textId="69DCB3D7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D532890" w14:textId="52EC29F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A4816BF" w14:textId="4912503B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4C23F325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62C863DA" w14:textId="605AC197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Christine Howard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,</w:t>
            </w:r>
            <w:r w:rsidR="00580F7F">
              <w:t xml:space="preserve">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Riverina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CAB9523" w14:textId="78FD0307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852B9F" w14:textId="0F76426D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E72651" w14:textId="0A467B0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6B5A3B3" w14:textId="4CEA1CAC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15605A9" w14:textId="4C5AD29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502C86AE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2FE375BB" w14:textId="5A74FB07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Suzanne Gearing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Southern Inland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2846D9" w14:textId="25076241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832CA59" w14:textId="51858C84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89982B" w14:textId="707005FC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C9F694F" w14:textId="14A2795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A97E4AD" w14:textId="38154AD5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11EE3C00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599B1CC7" w14:textId="1FB6D23F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Kylie  Hargreaves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Sydney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EABD151" w14:textId="64416699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089CDCC" w14:textId="2BC33FEF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A8B586" w14:textId="610B195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104881D1" w14:textId="01D9277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8A8E1E0" w14:textId="02CB7419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NSW</w:t>
            </w:r>
          </w:p>
        </w:tc>
      </w:tr>
      <w:tr w:rsidR="00AD13FD" w14:paraId="009C5F71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3AB4CC1C" w14:textId="239B6A09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Mrs Barbara Shaw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Northern Territory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507277D" w14:textId="36187447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E82ADAB" w14:textId="6331A407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10/08/2021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4D48FF" w14:textId="026E916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F62A3D" w14:textId="66CC4B91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7BF4A90" w14:textId="467BFA41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NT</w:t>
            </w:r>
          </w:p>
        </w:tc>
      </w:tr>
      <w:tr w:rsidR="00AD13FD" w14:paraId="4750A788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51CB1CF8" w14:textId="69D0DAF6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John Abbott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Central and Western Queensland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8233566" w14:textId="61327271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9C48C0D" w14:textId="4D56B6DA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7/05/2021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3DD4A0" w14:textId="7E731B1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312A204" w14:textId="20E43C4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DE4D85" w14:textId="6EE8EBF8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74F1C8E6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347A108E" w14:textId="1A766C5A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Cr Stuart Mackenzie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Darling Downs and South West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9D9ECA1" w14:textId="70289E61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857BC8C" w14:textId="6150DE9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24/06/2021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E91B74" w14:textId="7677D0F8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51CF0DC0" w14:textId="6D98A7F0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F4F6C13" w14:textId="146F871E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31AD1DED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666F5BEA" w14:textId="79AD056B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Dr Chris Davis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Gold Coast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9261784" w14:textId="3969E7A3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561184B" w14:textId="205F808E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8EDB9F5" w14:textId="1D287103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303B522" w14:textId="33842EB2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048BDFA" w14:textId="71003BC0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35EDBB69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476662FA" w14:textId="2CFAFC35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Jeff Stewart-Harris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Greater Whitsundays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DEFE1E5" w14:textId="03CB1019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B9D633" w14:textId="72E9A873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5B2B5C" w14:textId="33B2175E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E9B312D" w14:textId="52373F4C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2BA7380" w14:textId="2C8431C2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78F632F2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1530DBFA" w14:textId="4A193847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Sharon Armstrong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Moreton Bay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73C271" w14:textId="0AC114B0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9F71A82" w14:textId="2C4367D3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C09C34" w14:textId="30F2D2DC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33572D2" w14:textId="6E900727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482CCC4" w14:textId="266F5D14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00B4C0B3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7D6E5E3C" w14:textId="3409AFEB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lastRenderedPageBreak/>
              <w:t>Cr Mary  Brown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Townsville and North West Queensland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221DA2" w14:textId="50857D50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DD790D0" w14:textId="49ADEE26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1/05/2021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DB67E8" w14:textId="2E199B2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31/03/2023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92E2226" w14:textId="27632275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9E0D0BD" w14:textId="212DA7D1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QLD</w:t>
            </w:r>
          </w:p>
        </w:tc>
      </w:tr>
      <w:tr w:rsidR="00AD13FD" w14:paraId="74470102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6BCF6290" w14:textId="7EB70763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Anthony Clark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Barossa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052C92" w14:textId="0C10D1D7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8B930F" w14:textId="7C4ED74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15/07/2021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95A53A" w14:textId="77A6BFFF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7F088CC" w14:textId="532092CC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BCD512" w14:textId="23AC6B03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SA</w:t>
            </w:r>
          </w:p>
        </w:tc>
      </w:tr>
      <w:tr w:rsidR="00AD13FD" w14:paraId="497C90C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3144B057" w14:textId="43365819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Laura Dwyer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Goldfields Esperance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2DB972" w14:textId="7E74A3BD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C301AF5" w14:textId="6C66F8BD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1/06/2021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873352" w14:textId="1E7B72B5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9C8B69E" w14:textId="00EC464D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4129F78" w14:textId="0351A276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AD13FD" w14:paraId="377AF0B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0A6C8F0D" w14:textId="444471B1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Tom Maina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RDA </w:t>
            </w:r>
            <w:r w:rsidR="006B7E6C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Mid-West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 Gascoyne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1B89AA0" w14:textId="5E73F9B2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210A8BF" w14:textId="769F4BFC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2658D7" w14:textId="680F155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E2B1C73" w14:textId="25B240F0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6EF5ACB" w14:textId="4271EF9C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AD13FD" w14:paraId="611F88FC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26E2C2B0" w14:textId="268226E2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Ms Jade Creevey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Peel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4539248" w14:textId="5D864E4D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51FC4C5" w14:textId="3B71ACCA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CCB9FE" w14:textId="5D160BF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F082BFF" w14:textId="31D570D3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8CD6F7" w14:textId="645618AE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AD13FD" w14:paraId="5A0B16F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6C7BB9C2" w14:textId="53EBBB79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Travis  Burrows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Perth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192322C" w14:textId="2B725B47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09BB500" w14:textId="7C8AA2BB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07B93DF" w14:textId="5E36DFE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FE4A7CF" w14:textId="7A383824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20662DA" w14:textId="59CEC91E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AD13FD" w14:paraId="0763FC3A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7F024A5E" w14:textId="6EF62EDB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John Lally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Pilbara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5EBE1CD" w14:textId="74CF17EE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5422D72" w14:textId="7C781A1B" w:rsidR="005D3ABB" w:rsidRPr="009D39B2" w:rsidRDefault="00EF7894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D63C31" w14:textId="79703365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30/06/2025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3CFEC1C" w14:textId="60709F54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A1AC83" w14:textId="5B9D3A3F" w:rsidR="005D3ABB" w:rsidRPr="009D39B2" w:rsidRDefault="005D3ABB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AD13FD" w14:paraId="6A44CBEB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7D92F92D" w14:textId="7D8D3D6F" w:rsidR="005D3ABB" w:rsidRPr="009D39B2" w:rsidRDefault="005D3ABB" w:rsidP="00BB41CF">
            <w:pPr>
              <w:suppressAutoHyphens w:val="0"/>
              <w:spacing w:before="0"/>
              <w:rPr>
                <w:rFonts w:cstheme="minorHAnsi"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Mr Malcolm Osborne</w:t>
            </w:r>
            <w:r w:rsid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 xml:space="preserve">, </w:t>
            </w:r>
            <w:r w:rsidR="00580F7F" w:rsidRPr="00580F7F"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  <w:t>RDA South West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A6E3859" w14:textId="37CC2708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17471B1" w14:textId="038D0F4A" w:rsidR="005D3ABB" w:rsidRPr="009D39B2" w:rsidRDefault="00EF7894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0</w:t>
            </w:r>
            <w:r w:rsidR="005D3ABB"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1/07/2021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3A7875" w14:textId="27355FA5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30/06/2023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D2BDC38" w14:textId="45A30A58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Nil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6AC47A2" w14:textId="1AD09DCC" w:rsidR="005D3ABB" w:rsidRPr="009D39B2" w:rsidRDefault="005D3ABB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A87C53"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  <w:t>WA</w:t>
            </w:r>
          </w:p>
        </w:tc>
      </w:tr>
      <w:tr w:rsidR="00DF7C3C" w14:paraId="1CB10C74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vAlign w:val="center"/>
          </w:tcPr>
          <w:p w14:paraId="109419DE" w14:textId="179AFA7C" w:rsidR="00DF7C3C" w:rsidRPr="009445DD" w:rsidRDefault="00DF7C3C" w:rsidP="00BB41CF">
            <w:pPr>
              <w:suppressAutoHyphens w:val="0"/>
              <w:spacing w:before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9445DD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>Special Broadcasting Service</w:t>
            </w:r>
            <w:r w:rsidR="00411476"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  <w:t xml:space="preserve"> Board</w:t>
            </w:r>
          </w:p>
        </w:tc>
      </w:tr>
      <w:tr w:rsidR="00AD13FD" w14:paraId="155C20B1" w14:textId="77777777" w:rsidTr="00BB41C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29BBB7B7" w14:textId="39E5094D" w:rsidR="00DF7C3C" w:rsidRPr="00DF7C3C" w:rsidRDefault="00DF7C3C" w:rsidP="00BB41CF">
            <w:pPr>
              <w:suppressAutoHyphens w:val="0"/>
              <w:spacing w:before="0"/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</w:pPr>
            <w:r w:rsidRPr="00DF7C3C">
              <w:rPr>
                <w:b w:val="0"/>
              </w:rPr>
              <w:t>Ms Christine Zeitz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183B0B0" w14:textId="22A29854" w:rsidR="00DF7C3C" w:rsidRPr="00A87C53" w:rsidRDefault="00DF7C3C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Deputy Chair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41E152C" w14:textId="52BAA1AF" w:rsidR="00DF7C3C" w:rsidRDefault="00DF7C3C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30/09/2021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1F0C88" w14:textId="5CD9A83D" w:rsidR="00DF7C3C" w:rsidRPr="00A87C53" w:rsidRDefault="00DF7C3C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09/05/2023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3F308530" w14:textId="3BCA39CC" w:rsidR="00DF7C3C" w:rsidRPr="00A87C53" w:rsidRDefault="00DF7C3C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</w:pPr>
            <w:r>
              <w:t>$83,150</w:t>
            </w:r>
            <w:r w:rsidRPr="001F653E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3725CBA" w14:textId="28D2BB55" w:rsidR="00DF7C3C" w:rsidRPr="00A87C53" w:rsidRDefault="00DF7C3C" w:rsidP="00BB41CF">
            <w:pPr>
              <w:suppressAutoHyphens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SA</w:t>
            </w:r>
          </w:p>
        </w:tc>
      </w:tr>
      <w:tr w:rsidR="00AD13FD" w14:paraId="73446800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auto"/>
            <w:vAlign w:val="center"/>
          </w:tcPr>
          <w:p w14:paraId="4D4DFF6A" w14:textId="37697E27" w:rsidR="00DF7C3C" w:rsidRPr="00DF7C3C" w:rsidRDefault="00DF7C3C" w:rsidP="00BB41CF">
            <w:pPr>
              <w:suppressAutoHyphens w:val="0"/>
              <w:spacing w:before="0"/>
              <w:rPr>
                <w:rFonts w:asciiTheme="majorHAnsi" w:eastAsia="Times New Roman" w:hAnsiTheme="majorHAnsi" w:cstheme="majorHAnsi"/>
                <w:b w:val="0"/>
                <w:color w:val="000000"/>
                <w:kern w:val="0"/>
                <w:lang w:eastAsia="en-AU"/>
              </w:rPr>
            </w:pPr>
            <w:r w:rsidRPr="00DF7C3C">
              <w:rPr>
                <w:b w:val="0"/>
              </w:rPr>
              <w:t>Mr Vic Alhadeff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44C55E8" w14:textId="65196293" w:rsidR="00DF7C3C" w:rsidRPr="00A87C53" w:rsidRDefault="00DF7C3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Non-executive Director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F887B4D" w14:textId="19E79B63" w:rsidR="00DF7C3C" w:rsidRDefault="00DF7C3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30/09/2021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F0087" w14:textId="6540F3B6" w:rsidR="00DF7C3C" w:rsidRPr="00A87C53" w:rsidRDefault="00DF7C3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29/09/2026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78F426C9" w14:textId="39A4B74A" w:rsidR="00DF7C3C" w:rsidRPr="00A87C53" w:rsidRDefault="00DF7C3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kern w:val="0"/>
                <w:lang w:eastAsia="en-AU"/>
              </w:rPr>
            </w:pPr>
            <w:r>
              <w:t>$44,350</w:t>
            </w:r>
            <w:r w:rsidRPr="001F653E">
              <w:t xml:space="preserve"> per annum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980F504" w14:textId="32F77ACD" w:rsidR="00DF7C3C" w:rsidRPr="00A87C53" w:rsidRDefault="00DF7C3C" w:rsidP="00BB41CF">
            <w:pPr>
              <w:suppressAutoHyphens w:val="0"/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kern w:val="0"/>
                <w:lang w:eastAsia="en-AU"/>
              </w:rPr>
            </w:pPr>
            <w:r w:rsidRPr="001F653E">
              <w:t>NSW</w:t>
            </w:r>
          </w:p>
        </w:tc>
      </w:tr>
      <w:tr w:rsidR="00580F7F" w14:paraId="266F324A" w14:textId="77777777" w:rsidTr="001C56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62A31BD2" w14:textId="0C3496F9" w:rsidR="00580F7F" w:rsidRPr="009D39B2" w:rsidRDefault="00580F7F" w:rsidP="00BB41CF">
            <w:pPr>
              <w:suppressAutoHyphens w:val="0"/>
              <w:spacing w:before="0"/>
              <w:rPr>
                <w:rFonts w:cstheme="minorHAnsi"/>
                <w:b w:val="0"/>
                <w:bCs/>
                <w:color w:val="000000"/>
              </w:rPr>
            </w:pPr>
            <w:r w:rsidRPr="009D39B2">
              <w:rPr>
                <w:rFonts w:cstheme="minorHAnsi"/>
                <w:bCs/>
                <w:color w:val="000000"/>
              </w:rPr>
              <w:t>Screen Australia</w:t>
            </w:r>
          </w:p>
        </w:tc>
      </w:tr>
      <w:tr w:rsidR="00AD13FD" w14:paraId="545D0D55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371F9CA7" w14:textId="7A97933B" w:rsidR="005D3ABB" w:rsidRPr="000512A3" w:rsidRDefault="005D3ABB" w:rsidP="00BB41CF">
            <w:pPr>
              <w:suppressAutoHyphens w:val="0"/>
              <w:spacing w:before="0" w:after="0"/>
              <w:rPr>
                <w:b w:val="0"/>
              </w:rPr>
            </w:pPr>
            <w:r w:rsidRPr="000512A3">
              <w:rPr>
                <w:b w:val="0"/>
              </w:rPr>
              <w:t>Ms Helen Leake AM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52C982EA" w14:textId="23F84156" w:rsidR="005D3ABB" w:rsidRPr="000512A3" w:rsidRDefault="005D3AB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512A3">
              <w:t>Member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7B03974" w14:textId="05EF404F" w:rsidR="005D3ABB" w:rsidRPr="008C18AE" w:rsidRDefault="005D3AB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7737">
              <w:t>27/06/2021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E98E6F0" w14:textId="4682D5CA" w:rsidR="005D3ABB" w:rsidRPr="008C18AE" w:rsidRDefault="005D3AB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7737">
              <w:t>26/06/2024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2AE07030" w14:textId="68ACA782" w:rsidR="005D3ABB" w:rsidRPr="008C18AE" w:rsidRDefault="006B7E6C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$33,540</w:t>
            </w:r>
            <w:r w:rsidR="005D3ABB">
              <w:t xml:space="preserve">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F3CA398" w14:textId="3EFDA042" w:rsidR="005D3ABB" w:rsidRPr="008C18AE" w:rsidRDefault="005D3ABB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B7737">
              <w:t>SA</w:t>
            </w:r>
          </w:p>
        </w:tc>
      </w:tr>
      <w:tr w:rsidR="00580F7F" w14:paraId="584BD98B" w14:textId="77777777" w:rsidTr="001C564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1" w:type="dxa"/>
            <w:gridSpan w:val="7"/>
            <w:shd w:val="clear" w:color="auto" w:fill="F2F2F2" w:themeFill="background1" w:themeFillShade="F2"/>
            <w:vAlign w:val="center"/>
          </w:tcPr>
          <w:p w14:paraId="79F5730E" w14:textId="540A53A2" w:rsidR="00580F7F" w:rsidRPr="008C18AE" w:rsidRDefault="00580F7F" w:rsidP="00BB41CF">
            <w:pPr>
              <w:suppressAutoHyphens w:val="0"/>
              <w:spacing w:before="0" w:after="0"/>
            </w:pPr>
            <w:r w:rsidRPr="004E3CE6">
              <w:t>Western Sydney Airport (WSA Co)</w:t>
            </w:r>
          </w:p>
        </w:tc>
      </w:tr>
      <w:tr w:rsidR="00AD13FD" w14:paraId="26DB38C9" w14:textId="77777777" w:rsidTr="00BB41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gridSpan w:val="2"/>
            <w:shd w:val="clear" w:color="auto" w:fill="FFFFFF" w:themeFill="background1"/>
            <w:vAlign w:val="center"/>
          </w:tcPr>
          <w:p w14:paraId="774BED6A" w14:textId="3FA5C147" w:rsidR="005D3ABB" w:rsidRPr="00410A28" w:rsidRDefault="005D3ABB" w:rsidP="00BB41CF">
            <w:pPr>
              <w:suppressAutoHyphens w:val="0"/>
              <w:spacing w:before="0" w:after="0"/>
              <w:rPr>
                <w:b w:val="0"/>
              </w:rPr>
            </w:pPr>
            <w:r w:rsidRPr="00410A28">
              <w:rPr>
                <w:b w:val="0"/>
              </w:rPr>
              <w:t>Ms Christine Spring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36DFFDE2" w14:textId="09D74825" w:rsidR="005D3ABB" w:rsidRPr="008C18AE" w:rsidRDefault="008D6D31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Non-Executive </w:t>
            </w:r>
            <w:r w:rsidR="005D3ABB">
              <w:t>Director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A1BA30A" w14:textId="46988F5F" w:rsidR="005D3ABB" w:rsidRPr="008C18AE" w:rsidRDefault="008D6D31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07</w:t>
            </w:r>
            <w:r w:rsidR="005D3ABB">
              <w:t>/08/2021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14A8B9B" w14:textId="1180A46E" w:rsidR="005D3ABB" w:rsidRPr="009447D0" w:rsidRDefault="008D6D31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06</w:t>
            </w:r>
            <w:r w:rsidR="005D3ABB" w:rsidRPr="009447D0">
              <w:t>/08/2024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 w14:paraId="43DA6C09" w14:textId="6C0765C4" w:rsidR="005D3ABB" w:rsidRPr="009447D0" w:rsidRDefault="008D6D31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$83</w:t>
            </w:r>
            <w:r w:rsidR="009447D0" w:rsidRPr="009447D0">
              <w:t>,150 per annum</w:t>
            </w: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D6F6DFC" w14:textId="3F09A33B" w:rsidR="005D3ABB" w:rsidRPr="008C18AE" w:rsidRDefault="008D6D31" w:rsidP="00BB41CF">
            <w:pPr>
              <w:suppressAutoHyphens w:val="0"/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E30487">
              <w:t>ew Zealand</w:t>
            </w:r>
          </w:p>
        </w:tc>
      </w:tr>
    </w:tbl>
    <w:p w14:paraId="2A084D65" w14:textId="25869BB6" w:rsidR="005727BC" w:rsidRDefault="00E60E89" w:rsidP="005727BC">
      <w:pPr>
        <w:pStyle w:val="Heading2"/>
      </w:pPr>
      <w:r>
        <w:t>Vacancies</w:t>
      </w:r>
    </w:p>
    <w:p w14:paraId="1B8DEF64" w14:textId="61705D97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 xml:space="preserve">Vacancies remaining to be filled in the Infrastructure, Transport, Regional Development and Communications portfolio at </w:t>
      </w:r>
      <w:r w:rsidR="009E07A6">
        <w:rPr>
          <w:sz w:val="24"/>
          <w:szCs w:val="24"/>
        </w:rPr>
        <w:t>3</w:t>
      </w:r>
      <w:r w:rsidR="006F0923">
        <w:rPr>
          <w:sz w:val="24"/>
          <w:szCs w:val="24"/>
        </w:rPr>
        <w:t>0</w:t>
      </w:r>
      <w:r w:rsidR="009E07A6">
        <w:rPr>
          <w:sz w:val="24"/>
          <w:szCs w:val="24"/>
        </w:rPr>
        <w:t xml:space="preserve"> </w:t>
      </w:r>
      <w:r w:rsidR="006F0923">
        <w:rPr>
          <w:sz w:val="24"/>
          <w:szCs w:val="24"/>
        </w:rPr>
        <w:t>September</w:t>
      </w:r>
      <w:r w:rsidRPr="00F82652">
        <w:rPr>
          <w:sz w:val="24"/>
          <w:szCs w:val="24"/>
        </w:rPr>
        <w:t xml:space="preserve"> 2021</w:t>
      </w:r>
    </w:p>
    <w:tbl>
      <w:tblPr>
        <w:tblStyle w:val="DefaultTable1"/>
        <w:tblW w:w="9539" w:type="dxa"/>
        <w:tblLook w:val="04A0" w:firstRow="1" w:lastRow="0" w:firstColumn="1" w:lastColumn="0" w:noHBand="0" w:noVBand="1"/>
      </w:tblPr>
      <w:tblGrid>
        <w:gridCol w:w="5026"/>
        <w:gridCol w:w="4513"/>
      </w:tblGrid>
      <w:tr w:rsidR="00320F95" w14:paraId="786B96A0" w14:textId="77777777" w:rsidTr="00192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4514" w:type="dxa"/>
            <w:vAlign w:val="center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320F95" w14:paraId="3581AEBE" w14:textId="77777777" w:rsidTr="00192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5E51F19C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</w:rPr>
            </w:pPr>
            <w:r w:rsidRPr="008B00FE">
              <w:rPr>
                <w:b w:val="0"/>
              </w:rPr>
              <w:t>Australian Broadcasting Corporation</w:t>
            </w:r>
          </w:p>
        </w:tc>
        <w:tc>
          <w:tcPr>
            <w:tcW w:w="4514" w:type="dxa"/>
            <w:vAlign w:val="center"/>
          </w:tcPr>
          <w:p w14:paraId="08AED082" w14:textId="101DE5FF" w:rsidR="00320F95" w:rsidRPr="00A54A52" w:rsidRDefault="00604422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</w:rPr>
            </w:pPr>
            <w:r>
              <w:t xml:space="preserve">1 x </w:t>
            </w:r>
            <w:r w:rsidR="00320F95" w:rsidRPr="00E41A3F">
              <w:t>Deputy Chair</w:t>
            </w:r>
          </w:p>
        </w:tc>
      </w:tr>
      <w:tr w:rsidR="00320F95" w14:paraId="6BB106EC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0FA83A0F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Australian Film, Television and Radio School Council</w:t>
            </w:r>
          </w:p>
        </w:tc>
        <w:tc>
          <w:tcPr>
            <w:tcW w:w="4514" w:type="dxa"/>
            <w:vAlign w:val="center"/>
          </w:tcPr>
          <w:p w14:paraId="43C80693" w14:textId="6CC62568" w:rsidR="00320F95" w:rsidRPr="00A54A52" w:rsidRDefault="00604422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320F95" w:rsidRPr="00E41A3F">
              <w:t>Member (Commonwealth Representative)</w:t>
            </w:r>
          </w:p>
        </w:tc>
      </w:tr>
      <w:tr w:rsidR="00320F95" w14:paraId="4E91112D" w14:textId="77777777" w:rsidTr="00192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01637D8E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Australian National Academy of Music</w:t>
            </w:r>
          </w:p>
        </w:tc>
        <w:tc>
          <w:tcPr>
            <w:tcW w:w="4514" w:type="dxa"/>
            <w:vAlign w:val="center"/>
          </w:tcPr>
          <w:p w14:paraId="60D460C3" w14:textId="5ABC9D14" w:rsidR="00320F95" w:rsidRPr="00A54A52" w:rsidRDefault="00604422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320F95" w:rsidRPr="00E41A3F">
              <w:t>Director</w:t>
            </w:r>
          </w:p>
        </w:tc>
      </w:tr>
      <w:tr w:rsidR="00320F95" w14:paraId="4CAC76A8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1560C6F6" w14:textId="77777777" w:rsidR="00320F95" w:rsidRPr="008B00FE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8B00FE">
              <w:rPr>
                <w:b w:val="0"/>
              </w:rPr>
              <w:t>Bundanon Trust</w:t>
            </w:r>
          </w:p>
        </w:tc>
        <w:tc>
          <w:tcPr>
            <w:tcW w:w="4514" w:type="dxa"/>
            <w:vAlign w:val="center"/>
          </w:tcPr>
          <w:p w14:paraId="3CBD7E8B" w14:textId="700464F6" w:rsidR="00320F95" w:rsidRPr="00A54A52" w:rsidRDefault="00604422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t xml:space="preserve">1 x </w:t>
            </w:r>
            <w:r w:rsidR="00096392">
              <w:t>Member</w:t>
            </w:r>
          </w:p>
        </w:tc>
      </w:tr>
      <w:tr w:rsidR="00320F95" w:rsidRPr="00320F95" w14:paraId="618E6790" w14:textId="77777777" w:rsidTr="00BB3E4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F50F4E9" w14:textId="77777777" w:rsidR="00320F95" w:rsidRPr="00320F95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320F95">
              <w:rPr>
                <w:rFonts w:asciiTheme="majorHAnsi" w:eastAsia="Arial" w:hAnsiTheme="majorHAnsi" w:cstheme="majorHAnsi"/>
                <w:b w:val="0"/>
              </w:rPr>
              <w:t>Canberra National Memorials Committee</w:t>
            </w:r>
          </w:p>
        </w:tc>
        <w:tc>
          <w:tcPr>
            <w:tcW w:w="0" w:type="auto"/>
            <w:vAlign w:val="center"/>
            <w:hideMark/>
          </w:tcPr>
          <w:p w14:paraId="2FD03502" w14:textId="3F079BBF" w:rsidR="00320F95" w:rsidRPr="00320F95" w:rsidRDefault="00604422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2 x </w:t>
            </w:r>
            <w:r w:rsidR="00320F95" w:rsidRPr="00320F95">
              <w:rPr>
                <w:rFonts w:asciiTheme="majorHAnsi" w:eastAsia="Arial" w:hAnsiTheme="majorHAnsi" w:cstheme="majorHAnsi"/>
              </w:rPr>
              <w:t>Member (ACT Resident)</w:t>
            </w:r>
          </w:p>
        </w:tc>
      </w:tr>
      <w:tr w:rsidR="00320F95" w:rsidRPr="00320F95" w14:paraId="2761896F" w14:textId="77777777" w:rsidTr="00BB3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F27F759" w14:textId="77777777" w:rsidR="00320F95" w:rsidRPr="00320F95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320F95">
              <w:rPr>
                <w:rFonts w:asciiTheme="majorHAnsi" w:eastAsia="Arial" w:hAnsiTheme="majorHAnsi" w:cstheme="majorHAnsi"/>
                <w:b w:val="0"/>
              </w:rPr>
              <w:t>Civil Aviation Safety Authority</w:t>
            </w:r>
          </w:p>
        </w:tc>
        <w:tc>
          <w:tcPr>
            <w:tcW w:w="0" w:type="auto"/>
            <w:vAlign w:val="center"/>
            <w:hideMark/>
          </w:tcPr>
          <w:p w14:paraId="2B48EAB9" w14:textId="4ABC8F79" w:rsidR="00320F95" w:rsidRPr="00320F95" w:rsidRDefault="00604422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1 x </w:t>
            </w:r>
            <w:r w:rsidR="00320F95" w:rsidRPr="00320F95">
              <w:rPr>
                <w:rFonts w:asciiTheme="majorHAnsi" w:eastAsia="Arial" w:hAnsiTheme="majorHAnsi" w:cstheme="majorHAnsi"/>
              </w:rPr>
              <w:t>Deputy Chair</w:t>
            </w:r>
          </w:p>
        </w:tc>
      </w:tr>
      <w:tr w:rsidR="00320F95" w14:paraId="4135F568" w14:textId="77777777" w:rsidTr="00192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63E23313" w14:textId="50B75333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lastRenderedPageBreak/>
              <w:t>Classification</w:t>
            </w:r>
            <w:r w:rsidR="00D57607">
              <w:rPr>
                <w:b w:val="0"/>
              </w:rPr>
              <w:t xml:space="preserve"> Board</w:t>
            </w:r>
          </w:p>
        </w:tc>
        <w:tc>
          <w:tcPr>
            <w:tcW w:w="4514" w:type="dxa"/>
            <w:vAlign w:val="center"/>
          </w:tcPr>
          <w:p w14:paraId="135F12CE" w14:textId="33CAFA27" w:rsidR="00096392" w:rsidRDefault="00604422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096392">
              <w:t>Director</w:t>
            </w:r>
          </w:p>
          <w:p w14:paraId="77CE523D" w14:textId="02DA1EE8" w:rsidR="00320F95" w:rsidRPr="00A54A52" w:rsidRDefault="00604422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096392">
              <w:t>Deputy Director</w:t>
            </w:r>
          </w:p>
        </w:tc>
      </w:tr>
      <w:tr w:rsidR="00320F95" w14:paraId="3566685E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4E146B60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Creative Partnerships Australia</w:t>
            </w:r>
          </w:p>
        </w:tc>
        <w:tc>
          <w:tcPr>
            <w:tcW w:w="4514" w:type="dxa"/>
            <w:vAlign w:val="center"/>
          </w:tcPr>
          <w:p w14:paraId="00681E7E" w14:textId="16D11286" w:rsidR="00320F95" w:rsidRPr="00A54A52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320F95" w:rsidRPr="00E41A3F">
              <w:t>Non-Executive Director</w:t>
            </w:r>
          </w:p>
        </w:tc>
      </w:tr>
      <w:tr w:rsidR="00320F95" w:rsidRPr="00320F95" w14:paraId="4A4097EC" w14:textId="77777777" w:rsidTr="00BB3E4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BEB884" w14:textId="77777777" w:rsidR="00320F95" w:rsidRPr="00320F95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320F95">
              <w:rPr>
                <w:rFonts w:asciiTheme="majorHAnsi" w:eastAsia="Arial" w:hAnsiTheme="majorHAnsi" w:cstheme="majorHAnsi"/>
                <w:b w:val="0"/>
              </w:rPr>
              <w:t>Future Aviation Reference Panel</w:t>
            </w:r>
          </w:p>
        </w:tc>
        <w:tc>
          <w:tcPr>
            <w:tcW w:w="0" w:type="auto"/>
            <w:vAlign w:val="center"/>
            <w:hideMark/>
          </w:tcPr>
          <w:p w14:paraId="30274458" w14:textId="78053809" w:rsidR="00320F95" w:rsidRDefault="001B356B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1 x </w:t>
            </w:r>
            <w:r w:rsidR="00320F95" w:rsidRPr="00320F95">
              <w:rPr>
                <w:rFonts w:asciiTheme="majorHAnsi" w:eastAsia="Arial" w:hAnsiTheme="majorHAnsi" w:cstheme="majorHAnsi"/>
              </w:rPr>
              <w:t>Chair</w:t>
            </w:r>
          </w:p>
          <w:p w14:paraId="13B96411" w14:textId="68C38A83" w:rsidR="00C204A8" w:rsidRPr="00320F95" w:rsidRDefault="001B356B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3 x </w:t>
            </w:r>
            <w:r w:rsidR="00C204A8">
              <w:rPr>
                <w:rFonts w:asciiTheme="majorHAnsi" w:eastAsia="Arial" w:hAnsiTheme="majorHAnsi" w:cstheme="majorHAnsi"/>
              </w:rPr>
              <w:t>Member</w:t>
            </w:r>
          </w:p>
        </w:tc>
      </w:tr>
      <w:tr w:rsidR="00320F95" w:rsidRPr="00320F95" w14:paraId="06B11A72" w14:textId="77777777" w:rsidTr="00BB3E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DE30AE" w14:textId="77777777" w:rsidR="00320F95" w:rsidRPr="00320F95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320F95">
              <w:rPr>
                <w:rFonts w:asciiTheme="majorHAnsi" w:eastAsia="Arial" w:hAnsiTheme="majorHAnsi" w:cstheme="majorHAnsi"/>
                <w:b w:val="0"/>
              </w:rPr>
              <w:t>Moorebank Intermodal Company Limited</w:t>
            </w:r>
          </w:p>
        </w:tc>
        <w:tc>
          <w:tcPr>
            <w:tcW w:w="0" w:type="auto"/>
            <w:vAlign w:val="center"/>
            <w:hideMark/>
          </w:tcPr>
          <w:p w14:paraId="5DFE7A92" w14:textId="4C0AEEFB" w:rsidR="00320F95" w:rsidRPr="00320F95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3 x </w:t>
            </w:r>
            <w:r w:rsidR="00320F95" w:rsidRPr="00320F95">
              <w:rPr>
                <w:rFonts w:asciiTheme="majorHAnsi" w:eastAsia="Arial" w:hAnsiTheme="majorHAnsi" w:cstheme="majorHAnsi"/>
              </w:rPr>
              <w:t>Director</w:t>
            </w:r>
          </w:p>
        </w:tc>
      </w:tr>
      <w:tr w:rsidR="00320F95" w14:paraId="4819F8B2" w14:textId="77777777" w:rsidTr="00192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53502E00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National Cultural Heritage Committee</w:t>
            </w:r>
          </w:p>
        </w:tc>
        <w:tc>
          <w:tcPr>
            <w:tcW w:w="4514" w:type="dxa"/>
            <w:vAlign w:val="center"/>
          </w:tcPr>
          <w:p w14:paraId="4601A4BE" w14:textId="0D420DDD" w:rsidR="00320F95" w:rsidRPr="00A54A52" w:rsidRDefault="001B356B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5 x </w:t>
            </w:r>
            <w:r w:rsidR="00320F95" w:rsidRPr="00E41A3F">
              <w:t>Member</w:t>
            </w:r>
          </w:p>
        </w:tc>
      </w:tr>
      <w:tr w:rsidR="00320F95" w14:paraId="3024F62D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27669F2E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National Film and Sound Archive Board</w:t>
            </w:r>
          </w:p>
        </w:tc>
        <w:tc>
          <w:tcPr>
            <w:tcW w:w="4514" w:type="dxa"/>
            <w:vAlign w:val="center"/>
          </w:tcPr>
          <w:p w14:paraId="1277A038" w14:textId="2E967F26" w:rsidR="00C204A8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 x </w:t>
            </w:r>
            <w:r w:rsidR="00320F95" w:rsidRPr="00E41A3F">
              <w:t>Chair</w:t>
            </w:r>
          </w:p>
          <w:p w14:paraId="26F56B5F" w14:textId="56B8F487" w:rsidR="00320F95" w:rsidRPr="00A54A52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320F95" w:rsidRPr="00E41A3F">
              <w:t>Deputy Chair</w:t>
            </w:r>
          </w:p>
        </w:tc>
      </w:tr>
      <w:tr w:rsidR="00320F95" w:rsidRPr="00320F95" w14:paraId="3C09C897" w14:textId="77777777" w:rsidTr="00BB3E4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04EDF3" w14:textId="77777777" w:rsidR="00320F95" w:rsidRPr="00320F95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320F95">
              <w:rPr>
                <w:rFonts w:asciiTheme="majorHAnsi" w:eastAsia="Arial" w:hAnsiTheme="majorHAnsi" w:cstheme="majorHAnsi"/>
                <w:b w:val="0"/>
              </w:rPr>
              <w:t>National Freight and Supply Chain Industry Reference Panel</w:t>
            </w:r>
          </w:p>
        </w:tc>
        <w:tc>
          <w:tcPr>
            <w:tcW w:w="0" w:type="auto"/>
            <w:vAlign w:val="center"/>
            <w:hideMark/>
          </w:tcPr>
          <w:p w14:paraId="79292F55" w14:textId="23563907" w:rsidR="00320F95" w:rsidRPr="00320F95" w:rsidRDefault="001B356B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1 x </w:t>
            </w:r>
            <w:r w:rsidR="00320F95" w:rsidRPr="00320F95">
              <w:rPr>
                <w:rFonts w:asciiTheme="majorHAnsi" w:eastAsia="Arial" w:hAnsiTheme="majorHAnsi" w:cstheme="majorHAnsi"/>
              </w:rPr>
              <w:t>Member</w:t>
            </w:r>
          </w:p>
        </w:tc>
      </w:tr>
      <w:tr w:rsidR="00320F95" w14:paraId="0D0D9DC3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08A7D226" w14:textId="77777777" w:rsidR="00320F95" w:rsidRPr="008B00FE" w:rsidRDefault="00320F95" w:rsidP="00BB3E4E">
            <w:pPr>
              <w:rPr>
                <w:rFonts w:asciiTheme="majorHAnsi" w:hAnsiTheme="majorHAnsi" w:cstheme="majorHAnsi"/>
                <w:b w:val="0"/>
                <w:bCs/>
              </w:rPr>
            </w:pPr>
            <w:r w:rsidRPr="008B00FE">
              <w:rPr>
                <w:b w:val="0"/>
              </w:rPr>
              <w:t>National Museum of Australia Council</w:t>
            </w:r>
          </w:p>
        </w:tc>
        <w:tc>
          <w:tcPr>
            <w:tcW w:w="4514" w:type="dxa"/>
            <w:vAlign w:val="center"/>
          </w:tcPr>
          <w:p w14:paraId="2935B92C" w14:textId="0A044668" w:rsidR="00320F95" w:rsidRPr="00A54A52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 xml:space="preserve">1 x </w:t>
            </w:r>
            <w:r w:rsidR="00096392">
              <w:t>Member</w:t>
            </w:r>
          </w:p>
        </w:tc>
      </w:tr>
      <w:tr w:rsidR="00B32AC8" w14:paraId="45C2CCB0" w14:textId="77777777" w:rsidTr="001927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74C7F367" w14:textId="7E3F3AA2" w:rsidR="00B32AC8" w:rsidRPr="008B00FE" w:rsidRDefault="00B32AC8" w:rsidP="00BB3E4E">
            <w:pPr>
              <w:rPr>
                <w:b w:val="0"/>
              </w:rPr>
            </w:pPr>
            <w:r w:rsidRPr="00B32AC8">
              <w:rPr>
                <w:b w:val="0"/>
              </w:rPr>
              <w:t>North Queensland Water Infrastructure Authority</w:t>
            </w:r>
          </w:p>
        </w:tc>
        <w:tc>
          <w:tcPr>
            <w:tcW w:w="4514" w:type="dxa"/>
            <w:vAlign w:val="center"/>
          </w:tcPr>
          <w:p w14:paraId="35D19EB8" w14:textId="65958663" w:rsidR="00B32AC8" w:rsidRDefault="001B356B" w:rsidP="00BB3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x </w:t>
            </w:r>
            <w:r w:rsidR="00B32AC8">
              <w:t>CEO</w:t>
            </w:r>
          </w:p>
        </w:tc>
      </w:tr>
      <w:tr w:rsidR="00320F95" w14:paraId="169D6D30" w14:textId="77777777" w:rsidTr="001927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5" w:type="dxa"/>
            <w:vAlign w:val="center"/>
          </w:tcPr>
          <w:p w14:paraId="5E69EDF9" w14:textId="77777777" w:rsidR="00320F95" w:rsidRPr="008B00FE" w:rsidRDefault="00320F95" w:rsidP="00BB3E4E">
            <w:pPr>
              <w:rPr>
                <w:rFonts w:asciiTheme="majorHAnsi" w:eastAsia="Arial" w:hAnsiTheme="majorHAnsi" w:cstheme="majorHAnsi"/>
                <w:b w:val="0"/>
              </w:rPr>
            </w:pPr>
            <w:r w:rsidRPr="008B00FE">
              <w:rPr>
                <w:b w:val="0"/>
              </w:rPr>
              <w:t>Screen Australia</w:t>
            </w:r>
          </w:p>
        </w:tc>
        <w:tc>
          <w:tcPr>
            <w:tcW w:w="4514" w:type="dxa"/>
            <w:vAlign w:val="center"/>
          </w:tcPr>
          <w:p w14:paraId="20DB42C6" w14:textId="315FE7F5" w:rsidR="00320F95" w:rsidRPr="00A54A52" w:rsidRDefault="001B356B" w:rsidP="00BB3E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Arial" w:hAnsiTheme="majorHAnsi" w:cstheme="majorHAnsi"/>
              </w:rPr>
            </w:pPr>
            <w:r>
              <w:t xml:space="preserve">1 x </w:t>
            </w:r>
            <w:r w:rsidR="00320F95" w:rsidRPr="00E41A3F">
              <w:t>Membe</w:t>
            </w:r>
            <w:r>
              <w:t>r</w:t>
            </w:r>
          </w:p>
        </w:tc>
      </w:tr>
    </w:tbl>
    <w:p w14:paraId="5762F553" w14:textId="77777777" w:rsidR="006F6118" w:rsidRDefault="006F6118" w:rsidP="002309F3"/>
    <w:sectPr w:rsidR="006F6118" w:rsidSect="009860C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B8A2" w14:textId="77777777" w:rsidR="00811CC6" w:rsidRDefault="00811CC6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811CC6" w:rsidRDefault="00811CC6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811CC6" w:rsidRDefault="00811C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3412" w14:textId="1BA24129" w:rsidR="00811CC6" w:rsidRPr="007D3C51" w:rsidRDefault="00811CC6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2901C1"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2901C1">
      <w:rPr>
        <w:bCs/>
        <w:noProof/>
      </w:rPr>
      <w:t>7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811CC6" w:rsidRPr="007A05BE" w:rsidRDefault="00811CC6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811CC6" w:rsidRPr="007A05BE" w:rsidRDefault="00811CC6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811CC6" w:rsidRDefault="00811CC6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811CC6" w:rsidRDefault="00811CC6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A2196" w14:textId="51582F39" w:rsidR="00811CC6" w:rsidRPr="007D3C51" w:rsidRDefault="00811CC6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 w:rsidR="002901C1"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 w:rsidR="002901C1">
      <w:rPr>
        <w:bCs/>
        <w:noProof/>
      </w:rPr>
      <w:t>7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811CC6" w:rsidRDefault="00811CC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811CC6" w:rsidRDefault="00811CC6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157A" w14:textId="77777777" w:rsidR="00811CC6" w:rsidRPr="005912BE" w:rsidRDefault="00811CC6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811CC6" w:rsidRDefault="00811CC6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811CC6" w:rsidRDefault="00811C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93E9B" w14:textId="77777777" w:rsidR="00811CC6" w:rsidRDefault="00811CC6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C480" w14:textId="77777777" w:rsidR="00811CC6" w:rsidRDefault="00811CC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8A"/>
    <w:rsid w:val="0001430B"/>
    <w:rsid w:val="000512A3"/>
    <w:rsid w:val="00053035"/>
    <w:rsid w:val="000624FC"/>
    <w:rsid w:val="0006716A"/>
    <w:rsid w:val="00071A76"/>
    <w:rsid w:val="00092CB9"/>
    <w:rsid w:val="00096392"/>
    <w:rsid w:val="000A1E8E"/>
    <w:rsid w:val="000B2623"/>
    <w:rsid w:val="000E24BA"/>
    <w:rsid w:val="000E481B"/>
    <w:rsid w:val="000E5674"/>
    <w:rsid w:val="0010319C"/>
    <w:rsid w:val="00112D90"/>
    <w:rsid w:val="001349C6"/>
    <w:rsid w:val="001352D3"/>
    <w:rsid w:val="001365CF"/>
    <w:rsid w:val="00192742"/>
    <w:rsid w:val="0019399E"/>
    <w:rsid w:val="001B2BAE"/>
    <w:rsid w:val="001B356B"/>
    <w:rsid w:val="001B7D2C"/>
    <w:rsid w:val="001C564A"/>
    <w:rsid w:val="001D0F89"/>
    <w:rsid w:val="001D2E3A"/>
    <w:rsid w:val="001F12BD"/>
    <w:rsid w:val="002040AE"/>
    <w:rsid w:val="002254D5"/>
    <w:rsid w:val="0022611D"/>
    <w:rsid w:val="002309F3"/>
    <w:rsid w:val="00252007"/>
    <w:rsid w:val="0026422D"/>
    <w:rsid w:val="0028188A"/>
    <w:rsid w:val="00284164"/>
    <w:rsid w:val="002901C1"/>
    <w:rsid w:val="002A0648"/>
    <w:rsid w:val="002B3569"/>
    <w:rsid w:val="002B7197"/>
    <w:rsid w:val="002B78D3"/>
    <w:rsid w:val="002E1ADA"/>
    <w:rsid w:val="00320F95"/>
    <w:rsid w:val="003311D5"/>
    <w:rsid w:val="00343030"/>
    <w:rsid w:val="00364066"/>
    <w:rsid w:val="003720E9"/>
    <w:rsid w:val="003C3B8C"/>
    <w:rsid w:val="003C625A"/>
    <w:rsid w:val="003D2A1A"/>
    <w:rsid w:val="003E3793"/>
    <w:rsid w:val="003E7214"/>
    <w:rsid w:val="003F775D"/>
    <w:rsid w:val="00410A28"/>
    <w:rsid w:val="00411476"/>
    <w:rsid w:val="00420F04"/>
    <w:rsid w:val="00437015"/>
    <w:rsid w:val="00442554"/>
    <w:rsid w:val="00450D0E"/>
    <w:rsid w:val="00472EAF"/>
    <w:rsid w:val="004762F4"/>
    <w:rsid w:val="00477E77"/>
    <w:rsid w:val="004930C2"/>
    <w:rsid w:val="004969FE"/>
    <w:rsid w:val="004B6422"/>
    <w:rsid w:val="004B64AA"/>
    <w:rsid w:val="004E394A"/>
    <w:rsid w:val="004E3CE6"/>
    <w:rsid w:val="004F220B"/>
    <w:rsid w:val="00531C09"/>
    <w:rsid w:val="00541213"/>
    <w:rsid w:val="00546218"/>
    <w:rsid w:val="00566972"/>
    <w:rsid w:val="005727BC"/>
    <w:rsid w:val="00580F7F"/>
    <w:rsid w:val="005912BE"/>
    <w:rsid w:val="005A30D1"/>
    <w:rsid w:val="005A40D8"/>
    <w:rsid w:val="005C3AB8"/>
    <w:rsid w:val="005C4E2D"/>
    <w:rsid w:val="005D1625"/>
    <w:rsid w:val="005D3ABB"/>
    <w:rsid w:val="005D63FF"/>
    <w:rsid w:val="005F319F"/>
    <w:rsid w:val="005F794B"/>
    <w:rsid w:val="00602AAF"/>
    <w:rsid w:val="00604422"/>
    <w:rsid w:val="006269BF"/>
    <w:rsid w:val="006572AD"/>
    <w:rsid w:val="00684626"/>
    <w:rsid w:val="00686A7B"/>
    <w:rsid w:val="00695E37"/>
    <w:rsid w:val="00697AAB"/>
    <w:rsid w:val="006A266A"/>
    <w:rsid w:val="006A71B7"/>
    <w:rsid w:val="006B7E6C"/>
    <w:rsid w:val="006E1ECA"/>
    <w:rsid w:val="006F0923"/>
    <w:rsid w:val="006F6118"/>
    <w:rsid w:val="00702A14"/>
    <w:rsid w:val="00715640"/>
    <w:rsid w:val="007255E4"/>
    <w:rsid w:val="0075639C"/>
    <w:rsid w:val="00792F8D"/>
    <w:rsid w:val="007A05BE"/>
    <w:rsid w:val="007B0873"/>
    <w:rsid w:val="007B574C"/>
    <w:rsid w:val="007C2F4D"/>
    <w:rsid w:val="007D3C51"/>
    <w:rsid w:val="008067A1"/>
    <w:rsid w:val="00811CC6"/>
    <w:rsid w:val="00815DF9"/>
    <w:rsid w:val="008333F2"/>
    <w:rsid w:val="00841B5F"/>
    <w:rsid w:val="008456D5"/>
    <w:rsid w:val="0084634B"/>
    <w:rsid w:val="008923C0"/>
    <w:rsid w:val="008A1887"/>
    <w:rsid w:val="008B00FE"/>
    <w:rsid w:val="008B51CA"/>
    <w:rsid w:val="008B6A81"/>
    <w:rsid w:val="008D33AB"/>
    <w:rsid w:val="008D57C9"/>
    <w:rsid w:val="008D6D31"/>
    <w:rsid w:val="008E074E"/>
    <w:rsid w:val="008E2A0D"/>
    <w:rsid w:val="008F2D6F"/>
    <w:rsid w:val="00911E1C"/>
    <w:rsid w:val="00914353"/>
    <w:rsid w:val="00931A7F"/>
    <w:rsid w:val="009413EB"/>
    <w:rsid w:val="009445DD"/>
    <w:rsid w:val="009447D0"/>
    <w:rsid w:val="00955943"/>
    <w:rsid w:val="009860CB"/>
    <w:rsid w:val="00993958"/>
    <w:rsid w:val="009B00F2"/>
    <w:rsid w:val="009D0EF2"/>
    <w:rsid w:val="009D39B2"/>
    <w:rsid w:val="009E07A6"/>
    <w:rsid w:val="009F0E48"/>
    <w:rsid w:val="00A070A2"/>
    <w:rsid w:val="00A17182"/>
    <w:rsid w:val="00A4372E"/>
    <w:rsid w:val="00A54A52"/>
    <w:rsid w:val="00A61632"/>
    <w:rsid w:val="00A6246C"/>
    <w:rsid w:val="00A62E4B"/>
    <w:rsid w:val="00A66603"/>
    <w:rsid w:val="00A95970"/>
    <w:rsid w:val="00AD13FD"/>
    <w:rsid w:val="00AD7703"/>
    <w:rsid w:val="00AE2AE2"/>
    <w:rsid w:val="00B01FE6"/>
    <w:rsid w:val="00B13C68"/>
    <w:rsid w:val="00B27044"/>
    <w:rsid w:val="00B32AC8"/>
    <w:rsid w:val="00B34E94"/>
    <w:rsid w:val="00B42AC2"/>
    <w:rsid w:val="00B51DB1"/>
    <w:rsid w:val="00B650C1"/>
    <w:rsid w:val="00B746D6"/>
    <w:rsid w:val="00BB3AAC"/>
    <w:rsid w:val="00BB3E4E"/>
    <w:rsid w:val="00BB41CF"/>
    <w:rsid w:val="00BE3AD8"/>
    <w:rsid w:val="00BE7ED9"/>
    <w:rsid w:val="00BF7497"/>
    <w:rsid w:val="00C0338A"/>
    <w:rsid w:val="00C11FA2"/>
    <w:rsid w:val="00C204A8"/>
    <w:rsid w:val="00C3332B"/>
    <w:rsid w:val="00C54DCA"/>
    <w:rsid w:val="00C62A4E"/>
    <w:rsid w:val="00C96D20"/>
    <w:rsid w:val="00CA3B6C"/>
    <w:rsid w:val="00CB0F1A"/>
    <w:rsid w:val="00CB7787"/>
    <w:rsid w:val="00CD233E"/>
    <w:rsid w:val="00CF6CFD"/>
    <w:rsid w:val="00D02062"/>
    <w:rsid w:val="00D20064"/>
    <w:rsid w:val="00D36796"/>
    <w:rsid w:val="00D5655E"/>
    <w:rsid w:val="00D57607"/>
    <w:rsid w:val="00D65A26"/>
    <w:rsid w:val="00D86E87"/>
    <w:rsid w:val="00D90B51"/>
    <w:rsid w:val="00D95E69"/>
    <w:rsid w:val="00DA1B13"/>
    <w:rsid w:val="00DE4362"/>
    <w:rsid w:val="00DE4FE2"/>
    <w:rsid w:val="00DF7152"/>
    <w:rsid w:val="00DF7C3C"/>
    <w:rsid w:val="00E04908"/>
    <w:rsid w:val="00E07C7A"/>
    <w:rsid w:val="00E21BA7"/>
    <w:rsid w:val="00E22855"/>
    <w:rsid w:val="00E30487"/>
    <w:rsid w:val="00E53039"/>
    <w:rsid w:val="00E60E89"/>
    <w:rsid w:val="00E91107"/>
    <w:rsid w:val="00EA3FCD"/>
    <w:rsid w:val="00EB2702"/>
    <w:rsid w:val="00EC109B"/>
    <w:rsid w:val="00EC7B62"/>
    <w:rsid w:val="00EF12CB"/>
    <w:rsid w:val="00EF7894"/>
    <w:rsid w:val="00F000ED"/>
    <w:rsid w:val="00F11869"/>
    <w:rsid w:val="00F1428D"/>
    <w:rsid w:val="00F26248"/>
    <w:rsid w:val="00F267CC"/>
    <w:rsid w:val="00F43397"/>
    <w:rsid w:val="00F67CDB"/>
    <w:rsid w:val="00F71B5F"/>
    <w:rsid w:val="00F82652"/>
    <w:rsid w:val="00F846F0"/>
    <w:rsid w:val="00FC32B2"/>
    <w:rsid w:val="00FC34AF"/>
    <w:rsid w:val="00FD3C6C"/>
    <w:rsid w:val="00FD61D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D9"/>
    <w:rsid w:val="00126287"/>
    <w:rsid w:val="00151918"/>
    <w:rsid w:val="001B039A"/>
    <w:rsid w:val="00366058"/>
    <w:rsid w:val="003D3531"/>
    <w:rsid w:val="00695FAC"/>
    <w:rsid w:val="006D26E7"/>
    <w:rsid w:val="0070685B"/>
    <w:rsid w:val="009106C9"/>
    <w:rsid w:val="009D0E12"/>
    <w:rsid w:val="00A568D9"/>
    <w:rsid w:val="00AA01C1"/>
    <w:rsid w:val="00C96163"/>
    <w:rsid w:val="00DA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8BA1A-469E-4D8B-99C0-2F0B6579825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8F082D9-C990-4C1C-8CD8-931AAEF8F2D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E7CDAC-22C5-462E-BB6F-CB9A3FC3B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320298-D80E-4086-8BB2-9D611BB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2</TotalTime>
  <Pages>7</Pages>
  <Words>1442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2</cp:revision>
  <cp:lastPrinted>2021-05-07T06:16:00Z</cp:lastPrinted>
  <dcterms:created xsi:type="dcterms:W3CDTF">2021-10-21T03:28:00Z</dcterms:created>
  <dcterms:modified xsi:type="dcterms:W3CDTF">2021-10-21T03:28:00Z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</Properties>
</file>